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05281" w14:textId="3C6A075A" w:rsidR="00E344A0" w:rsidRDefault="41918764" w:rsidP="1FCE2E2E">
      <w:pPr>
        <w:jc w:val="center"/>
        <w:rPr>
          <w:b/>
          <w:bCs/>
          <w:color w:val="4472C4" w:themeColor="accent1"/>
          <w:sz w:val="44"/>
          <w:szCs w:val="44"/>
          <w:u w:val="single"/>
        </w:rPr>
      </w:pPr>
      <w:r w:rsidRPr="25E702CF">
        <w:rPr>
          <w:b/>
          <w:bCs/>
          <w:color w:val="4472C4" w:themeColor="accent1"/>
          <w:sz w:val="44"/>
          <w:szCs w:val="44"/>
          <w:u w:val="single"/>
        </w:rPr>
        <w:t xml:space="preserve"> </w:t>
      </w:r>
      <w:r w:rsidR="1C860DDA" w:rsidRPr="1FCE2E2E">
        <w:rPr>
          <w:b/>
          <w:bCs/>
          <w:color w:val="4472C4" w:themeColor="accent1"/>
          <w:sz w:val="44"/>
          <w:szCs w:val="44"/>
          <w:u w:val="single"/>
        </w:rPr>
        <w:t>Ruby Class</w:t>
      </w:r>
    </w:p>
    <w:tbl>
      <w:tblPr>
        <w:tblStyle w:val="TableGrid"/>
        <w:tblW w:w="15082" w:type="dxa"/>
        <w:tblInd w:w="-620" w:type="dxa"/>
        <w:tblLook w:val="04A0" w:firstRow="1" w:lastRow="0" w:firstColumn="1" w:lastColumn="0" w:noHBand="0" w:noVBand="1"/>
      </w:tblPr>
      <w:tblGrid>
        <w:gridCol w:w="1370"/>
        <w:gridCol w:w="1982"/>
        <w:gridCol w:w="2213"/>
        <w:gridCol w:w="2394"/>
        <w:gridCol w:w="2207"/>
        <w:gridCol w:w="2250"/>
        <w:gridCol w:w="2666"/>
      </w:tblGrid>
      <w:tr w:rsidR="0021570E" w14:paraId="59064ED1" w14:textId="77777777" w:rsidTr="0061712B">
        <w:trPr>
          <w:trHeight w:val="431"/>
        </w:trPr>
        <w:tc>
          <w:tcPr>
            <w:tcW w:w="1370" w:type="dxa"/>
            <w:shd w:val="clear" w:color="auto" w:fill="00B0F0"/>
          </w:tcPr>
          <w:p w14:paraId="70EA0583" w14:textId="77777777" w:rsidR="0021570E" w:rsidRPr="00A7381B" w:rsidRDefault="0021570E" w:rsidP="00A738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95" w:type="dxa"/>
            <w:gridSpan w:val="2"/>
            <w:shd w:val="clear" w:color="auto" w:fill="00B0F0"/>
          </w:tcPr>
          <w:p w14:paraId="5CE26CF2" w14:textId="77777777" w:rsidR="0021570E" w:rsidRDefault="0021570E" w:rsidP="00A738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Autumn Term </w:t>
            </w:r>
          </w:p>
          <w:p w14:paraId="757A7194" w14:textId="77777777" w:rsidR="0021570E" w:rsidRPr="00A7381B" w:rsidRDefault="0021570E" w:rsidP="00A738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 It</w:t>
            </w:r>
          </w:p>
        </w:tc>
        <w:tc>
          <w:tcPr>
            <w:tcW w:w="4601" w:type="dxa"/>
            <w:gridSpan w:val="2"/>
            <w:shd w:val="clear" w:color="auto" w:fill="00B0F0"/>
          </w:tcPr>
          <w:p w14:paraId="756429A8" w14:textId="77777777" w:rsidR="0021570E" w:rsidRDefault="0021570E" w:rsidP="002157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Term</w:t>
            </w:r>
          </w:p>
          <w:p w14:paraId="1E9F0BA4" w14:textId="77777777" w:rsidR="0021570E" w:rsidRPr="00A7381B" w:rsidRDefault="0021570E" w:rsidP="002157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Bright Sparks</w:t>
            </w:r>
          </w:p>
        </w:tc>
        <w:tc>
          <w:tcPr>
            <w:tcW w:w="4916" w:type="dxa"/>
            <w:gridSpan w:val="2"/>
            <w:shd w:val="clear" w:color="auto" w:fill="00B0F0"/>
          </w:tcPr>
          <w:p w14:paraId="568E64EC" w14:textId="77777777" w:rsidR="0021570E" w:rsidRPr="00A7381B" w:rsidRDefault="0021570E" w:rsidP="002157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Summer Term</w:t>
            </w:r>
          </w:p>
          <w:p w14:paraId="2FC2A37A" w14:textId="77777777" w:rsidR="0021570E" w:rsidRPr="00A7381B" w:rsidRDefault="0021570E" w:rsidP="00A738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a Wonderful World</w:t>
            </w:r>
          </w:p>
        </w:tc>
      </w:tr>
      <w:tr w:rsidR="00A7381B" w14:paraId="07D61D03" w14:textId="77777777" w:rsidTr="0061712B">
        <w:trPr>
          <w:trHeight w:val="431"/>
        </w:trPr>
        <w:tc>
          <w:tcPr>
            <w:tcW w:w="1370" w:type="dxa"/>
            <w:shd w:val="clear" w:color="auto" w:fill="00B0F0"/>
          </w:tcPr>
          <w:p w14:paraId="620A9D69" w14:textId="77777777" w:rsidR="00A7381B" w:rsidRDefault="0007560A" w:rsidP="00A738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</w:p>
          <w:p w14:paraId="4C45BE27" w14:textId="77777777" w:rsidR="00A7381B" w:rsidRDefault="00A7381B" w:rsidP="00A7381B">
            <w:pPr>
              <w:jc w:val="center"/>
              <w:rPr>
                <w:b/>
                <w:sz w:val="24"/>
                <w:szCs w:val="24"/>
              </w:rPr>
            </w:pPr>
          </w:p>
          <w:p w14:paraId="2A9CC56C" w14:textId="77777777" w:rsidR="00A7381B" w:rsidRPr="00A7381B" w:rsidRDefault="00A7381B" w:rsidP="00A738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14:paraId="0D496574" w14:textId="6E08007B" w:rsidR="007E1422" w:rsidRPr="007E1422" w:rsidRDefault="007E1422" w:rsidP="005C307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1422">
              <w:rPr>
                <w:rFonts w:cstheme="minorHAnsi"/>
                <w:b/>
                <w:sz w:val="20"/>
                <w:szCs w:val="20"/>
              </w:rPr>
              <w:t>Stories with familiar settings</w:t>
            </w:r>
          </w:p>
          <w:p w14:paraId="2325D141" w14:textId="64D77555" w:rsidR="00A7381B" w:rsidRPr="005841EE" w:rsidRDefault="5AC39E07" w:rsidP="005C30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41EE">
              <w:rPr>
                <w:rFonts w:cstheme="minorHAnsi"/>
                <w:sz w:val="20"/>
                <w:szCs w:val="20"/>
              </w:rPr>
              <w:t>Text: Harry the Happy Mouse &amp; Way home for Wolf.</w:t>
            </w:r>
          </w:p>
          <w:p w14:paraId="79F90C18" w14:textId="4C433CFC" w:rsidR="00A7381B" w:rsidRPr="005841EE" w:rsidRDefault="5AC39E07" w:rsidP="005C30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1422">
              <w:rPr>
                <w:rFonts w:cstheme="minorHAnsi"/>
                <w:b/>
                <w:sz w:val="20"/>
                <w:szCs w:val="20"/>
              </w:rPr>
              <w:t>Non – Fiction</w:t>
            </w:r>
            <w:r w:rsidR="007E1422">
              <w:rPr>
                <w:rFonts w:cstheme="minorHAnsi"/>
                <w:sz w:val="20"/>
                <w:szCs w:val="20"/>
              </w:rPr>
              <w:t>:</w:t>
            </w:r>
          </w:p>
          <w:p w14:paraId="4A8E1602" w14:textId="4A877526" w:rsidR="00932153" w:rsidRDefault="5AC39E07" w:rsidP="005C30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41EE">
              <w:rPr>
                <w:rFonts w:cstheme="minorHAnsi"/>
                <w:sz w:val="20"/>
                <w:szCs w:val="20"/>
              </w:rPr>
              <w:t>Letter writing</w:t>
            </w:r>
          </w:p>
          <w:p w14:paraId="3A9D1465" w14:textId="77777777" w:rsidR="00932153" w:rsidRDefault="00932153" w:rsidP="005C307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B4E7F3F" w14:textId="11912913" w:rsidR="00A7381B" w:rsidRPr="005841EE" w:rsidRDefault="00A7381B" w:rsidP="005C307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3" w:type="dxa"/>
          </w:tcPr>
          <w:p w14:paraId="4EB41351" w14:textId="24CC6DE5" w:rsidR="002E55E5" w:rsidRPr="007E1422" w:rsidRDefault="00B310ED" w:rsidP="005C307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1422">
              <w:rPr>
                <w:rFonts w:cstheme="minorHAnsi"/>
                <w:b/>
                <w:sz w:val="20"/>
                <w:szCs w:val="20"/>
              </w:rPr>
              <w:t>Fairy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7E1422">
              <w:rPr>
                <w:rFonts w:cstheme="minorHAnsi"/>
                <w:b/>
                <w:sz w:val="20"/>
                <w:szCs w:val="20"/>
              </w:rPr>
              <w:t>tales</w:t>
            </w:r>
            <w:r w:rsidR="002E55E5" w:rsidRPr="007E1422">
              <w:rPr>
                <w:rFonts w:cstheme="minorHAnsi"/>
                <w:b/>
                <w:sz w:val="20"/>
                <w:szCs w:val="20"/>
              </w:rPr>
              <w:t xml:space="preserve"> (with a twist)</w:t>
            </w:r>
          </w:p>
          <w:p w14:paraId="27B40AD8" w14:textId="77777777" w:rsidR="00B310ED" w:rsidRPr="005841EE" w:rsidRDefault="00B310ED" w:rsidP="005C30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41EE">
              <w:rPr>
                <w:rFonts w:cstheme="minorHAnsi"/>
                <w:sz w:val="20"/>
                <w:szCs w:val="20"/>
              </w:rPr>
              <w:t xml:space="preserve">The Three Little Wolves and the Big Bad Pig by Eugene </w:t>
            </w:r>
            <w:proofErr w:type="spellStart"/>
            <w:r w:rsidRPr="005841EE">
              <w:rPr>
                <w:rFonts w:cstheme="minorHAnsi"/>
                <w:sz w:val="20"/>
                <w:szCs w:val="20"/>
              </w:rPr>
              <w:t>Trivizas</w:t>
            </w:r>
            <w:proofErr w:type="spellEnd"/>
          </w:p>
          <w:p w14:paraId="14B54446" w14:textId="49A61855" w:rsidR="002E55E5" w:rsidRPr="007E1422" w:rsidRDefault="002E55E5" w:rsidP="005C307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1422">
              <w:rPr>
                <w:rFonts w:cstheme="minorHAnsi"/>
                <w:b/>
                <w:sz w:val="20"/>
                <w:szCs w:val="20"/>
              </w:rPr>
              <w:t>Non-fiction</w:t>
            </w:r>
          </w:p>
          <w:p w14:paraId="0908E31C" w14:textId="77777777" w:rsidR="002E55E5" w:rsidRPr="005841EE" w:rsidRDefault="002E55E5" w:rsidP="005C30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41EE">
              <w:rPr>
                <w:rFonts w:cstheme="minorHAnsi"/>
                <w:sz w:val="20"/>
                <w:szCs w:val="20"/>
              </w:rPr>
              <w:t>Newspaper Report</w:t>
            </w:r>
          </w:p>
          <w:p w14:paraId="794DA1A7" w14:textId="77777777" w:rsidR="002E55E5" w:rsidRPr="007E1422" w:rsidRDefault="002E55E5" w:rsidP="005C307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1422">
              <w:rPr>
                <w:rFonts w:cstheme="minorHAnsi"/>
                <w:b/>
                <w:sz w:val="20"/>
                <w:szCs w:val="20"/>
              </w:rPr>
              <w:t>Poetry</w:t>
            </w:r>
          </w:p>
          <w:p w14:paraId="6D748ADF" w14:textId="6CFF3507" w:rsidR="00A7381B" w:rsidRPr="005841EE" w:rsidRDefault="002E55E5" w:rsidP="005C30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41EE">
              <w:rPr>
                <w:rFonts w:cstheme="minorHAnsi"/>
                <w:sz w:val="20"/>
                <w:szCs w:val="20"/>
              </w:rPr>
              <w:t>Poems on a theme</w:t>
            </w:r>
          </w:p>
        </w:tc>
        <w:tc>
          <w:tcPr>
            <w:tcW w:w="2394" w:type="dxa"/>
          </w:tcPr>
          <w:p w14:paraId="1B8F50C1" w14:textId="77777777" w:rsidR="00087319" w:rsidRPr="005841EE" w:rsidRDefault="00087319" w:rsidP="005C30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1422">
              <w:rPr>
                <w:rFonts w:cstheme="minorHAnsi"/>
                <w:b/>
                <w:sz w:val="20"/>
                <w:szCs w:val="20"/>
              </w:rPr>
              <w:t>Stories by the same author-</w:t>
            </w:r>
            <w:r w:rsidRPr="005841EE">
              <w:rPr>
                <w:rFonts w:cstheme="minorHAnsi"/>
                <w:sz w:val="20"/>
                <w:szCs w:val="20"/>
              </w:rPr>
              <w:t xml:space="preserve"> Oliver Jeffers</w:t>
            </w:r>
          </w:p>
          <w:p w14:paraId="30E78B01" w14:textId="77777777" w:rsidR="00B310ED" w:rsidRPr="005841EE" w:rsidRDefault="00B310ED" w:rsidP="005C30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41EE">
              <w:rPr>
                <w:rFonts w:cstheme="minorHAnsi"/>
                <w:sz w:val="20"/>
                <w:szCs w:val="20"/>
              </w:rPr>
              <w:t>Lost and Found</w:t>
            </w:r>
          </w:p>
          <w:p w14:paraId="3DCC6534" w14:textId="65534C70" w:rsidR="00B310ED" w:rsidRPr="005841EE" w:rsidRDefault="00B310ED" w:rsidP="005C30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41EE">
              <w:rPr>
                <w:rFonts w:cstheme="minorHAnsi"/>
                <w:sz w:val="20"/>
                <w:szCs w:val="20"/>
              </w:rPr>
              <w:t>Up and Down</w:t>
            </w:r>
          </w:p>
          <w:p w14:paraId="592BC853" w14:textId="04005371" w:rsidR="00087319" w:rsidRPr="007E1422" w:rsidRDefault="00087319" w:rsidP="005C307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1422">
              <w:rPr>
                <w:rFonts w:cstheme="minorHAnsi"/>
                <w:b/>
                <w:sz w:val="20"/>
                <w:szCs w:val="20"/>
              </w:rPr>
              <w:t>Non – Fiction</w:t>
            </w:r>
          </w:p>
          <w:p w14:paraId="7FB0FEBA" w14:textId="560B4395" w:rsidR="00087319" w:rsidRPr="005841EE" w:rsidRDefault="00087319" w:rsidP="005C30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41EE">
              <w:rPr>
                <w:rFonts w:cstheme="minorHAnsi"/>
                <w:sz w:val="20"/>
                <w:szCs w:val="20"/>
              </w:rPr>
              <w:t>non-chronological reports on Antarctic Animals</w:t>
            </w:r>
          </w:p>
          <w:p w14:paraId="2B0077F0" w14:textId="3FEBADF9" w:rsidR="00A7381B" w:rsidRPr="005841EE" w:rsidRDefault="00A7381B" w:rsidP="005C307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7" w:type="dxa"/>
          </w:tcPr>
          <w:p w14:paraId="27D3CCB1" w14:textId="1B8DD25F" w:rsidR="009633FB" w:rsidRPr="007E1422" w:rsidRDefault="00613EC4" w:rsidP="005C307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Adventure stories</w:t>
            </w:r>
          </w:p>
          <w:p w14:paraId="33A95A53" w14:textId="77777777" w:rsidR="00B310ED" w:rsidRPr="005841EE" w:rsidRDefault="00B310ED" w:rsidP="005C30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41EE">
              <w:rPr>
                <w:rFonts w:cstheme="minorHAnsi"/>
                <w:sz w:val="20"/>
                <w:szCs w:val="20"/>
              </w:rPr>
              <w:t xml:space="preserve">The Pirates Next Door by Jonny </w:t>
            </w:r>
            <w:proofErr w:type="spellStart"/>
            <w:r w:rsidRPr="005841EE">
              <w:rPr>
                <w:rFonts w:cstheme="minorHAnsi"/>
                <w:sz w:val="20"/>
                <w:szCs w:val="20"/>
              </w:rPr>
              <w:t>Duddle</w:t>
            </w:r>
            <w:proofErr w:type="spellEnd"/>
          </w:p>
          <w:p w14:paraId="4499CFA5" w14:textId="77777777" w:rsidR="00B310ED" w:rsidRPr="005841EE" w:rsidRDefault="00B310ED" w:rsidP="005C30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41EE">
              <w:rPr>
                <w:rFonts w:cstheme="minorHAnsi"/>
                <w:sz w:val="20"/>
                <w:szCs w:val="20"/>
              </w:rPr>
              <w:t>Salty Dogs by Matty Loan</w:t>
            </w:r>
          </w:p>
          <w:p w14:paraId="22431F68" w14:textId="77777777" w:rsidR="009633FB" w:rsidRPr="007E1422" w:rsidRDefault="009633FB" w:rsidP="005C307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1422">
              <w:rPr>
                <w:rFonts w:cstheme="minorHAnsi"/>
                <w:b/>
                <w:sz w:val="20"/>
                <w:szCs w:val="20"/>
              </w:rPr>
              <w:t>Non-fiction</w:t>
            </w:r>
          </w:p>
          <w:p w14:paraId="04189A6C" w14:textId="77777777" w:rsidR="009633FB" w:rsidRPr="005841EE" w:rsidRDefault="009633FB" w:rsidP="005C30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41EE">
              <w:rPr>
                <w:rFonts w:cstheme="minorHAnsi"/>
                <w:sz w:val="20"/>
                <w:szCs w:val="20"/>
              </w:rPr>
              <w:t>Diary writing- As character/significant person</w:t>
            </w:r>
          </w:p>
          <w:p w14:paraId="05E19409" w14:textId="77777777" w:rsidR="009633FB" w:rsidRPr="007E1422" w:rsidRDefault="009633FB" w:rsidP="005C307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1422">
              <w:rPr>
                <w:rFonts w:cstheme="minorHAnsi"/>
                <w:b/>
                <w:sz w:val="20"/>
                <w:szCs w:val="20"/>
              </w:rPr>
              <w:t>Poetry</w:t>
            </w:r>
          </w:p>
          <w:p w14:paraId="4C05ED75" w14:textId="39F8BF36" w:rsidR="00A7381B" w:rsidRPr="005841EE" w:rsidRDefault="009633FB" w:rsidP="005C30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41EE">
              <w:rPr>
                <w:rFonts w:cstheme="minorHAnsi"/>
                <w:sz w:val="20"/>
                <w:szCs w:val="20"/>
              </w:rPr>
              <w:t>Using the senses</w:t>
            </w:r>
          </w:p>
        </w:tc>
        <w:tc>
          <w:tcPr>
            <w:tcW w:w="2250" w:type="dxa"/>
          </w:tcPr>
          <w:p w14:paraId="25B94BC7" w14:textId="6B88AD10" w:rsidR="002C0019" w:rsidRPr="00EB0153" w:rsidRDefault="00B348F9" w:rsidP="005C307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0153">
              <w:rPr>
                <w:rFonts w:cstheme="minorHAnsi"/>
                <w:b/>
                <w:bCs/>
                <w:sz w:val="20"/>
                <w:szCs w:val="20"/>
              </w:rPr>
              <w:t>Narrative:</w:t>
            </w:r>
          </w:p>
          <w:p w14:paraId="7564319A" w14:textId="5289EEB5" w:rsidR="00B348F9" w:rsidRDefault="00B348F9" w:rsidP="005C307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River by Marc</w:t>
            </w:r>
            <w:r w:rsidR="00EB0153">
              <w:rPr>
                <w:rFonts w:cstheme="minorHAnsi"/>
                <w:sz w:val="20"/>
                <w:szCs w:val="20"/>
              </w:rPr>
              <w:t xml:space="preserve"> Martin</w:t>
            </w:r>
          </w:p>
          <w:p w14:paraId="10977870" w14:textId="734618D4" w:rsidR="00613EC4" w:rsidRPr="005841EE" w:rsidRDefault="00613EC4" w:rsidP="005C307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</w:t>
            </w:r>
            <w:r w:rsidR="00251F12">
              <w:rPr>
                <w:rFonts w:cstheme="minorHAnsi"/>
                <w:sz w:val="20"/>
                <w:szCs w:val="20"/>
              </w:rPr>
              <w:t>B</w:t>
            </w:r>
            <w:r>
              <w:rPr>
                <w:rFonts w:cstheme="minorHAnsi"/>
                <w:sz w:val="20"/>
                <w:szCs w:val="20"/>
              </w:rPr>
              <w:t xml:space="preserve">og </w:t>
            </w:r>
            <w:r w:rsidR="00251F12">
              <w:rPr>
                <w:rFonts w:cstheme="minorHAnsi"/>
                <w:sz w:val="20"/>
                <w:szCs w:val="20"/>
              </w:rPr>
              <w:t>B</w:t>
            </w:r>
            <w:r>
              <w:rPr>
                <w:rFonts w:cstheme="minorHAnsi"/>
                <w:sz w:val="20"/>
                <w:szCs w:val="20"/>
              </w:rPr>
              <w:t xml:space="preserve">aby by </w:t>
            </w:r>
            <w:r w:rsidR="00251F12">
              <w:rPr>
                <w:rFonts w:cstheme="minorHAnsi"/>
                <w:sz w:val="20"/>
                <w:szCs w:val="20"/>
              </w:rPr>
              <w:t>Jeanne Willis</w:t>
            </w:r>
          </w:p>
          <w:p w14:paraId="509CE1B1" w14:textId="6D3113CC" w:rsidR="002C0019" w:rsidRPr="007E1422" w:rsidRDefault="002C0019" w:rsidP="005C307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1422">
              <w:rPr>
                <w:rFonts w:cstheme="minorHAnsi"/>
                <w:b/>
                <w:sz w:val="20"/>
                <w:szCs w:val="20"/>
              </w:rPr>
              <w:t>Non-fiction</w:t>
            </w:r>
          </w:p>
          <w:p w14:paraId="2D8B1952" w14:textId="581BCBC2" w:rsidR="002C0019" w:rsidRPr="005841EE" w:rsidRDefault="00783984" w:rsidP="005C307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Recount</w:t>
            </w:r>
          </w:p>
          <w:p w14:paraId="4C572658" w14:textId="77777777" w:rsidR="002C0019" w:rsidRPr="005841EE" w:rsidRDefault="002C0019" w:rsidP="005C307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A736EFB" w14:textId="449E066E" w:rsidR="00A7381B" w:rsidRPr="005841EE" w:rsidRDefault="00A7381B" w:rsidP="005C307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6" w:type="dxa"/>
          </w:tcPr>
          <w:p w14:paraId="0CF51C4B" w14:textId="2EB8BA37" w:rsidR="002C0019" w:rsidRPr="00CA4A70" w:rsidRDefault="005639FC" w:rsidP="005C307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</w:t>
            </w:r>
            <w:r>
              <w:rPr>
                <w:b/>
              </w:rPr>
              <w:t>antasy stories:</w:t>
            </w:r>
          </w:p>
          <w:p w14:paraId="57176391" w14:textId="7918CA9C" w:rsidR="004639D8" w:rsidRPr="003A2D65" w:rsidRDefault="003A2D65" w:rsidP="005C307A">
            <w:pPr>
              <w:jc w:val="center"/>
            </w:pPr>
            <w:r w:rsidRPr="003A2D65">
              <w:t>Lost in the</w:t>
            </w:r>
            <w:r w:rsidR="005639FC" w:rsidRPr="003A2D65">
              <w:t xml:space="preserve"> Toy </w:t>
            </w:r>
            <w:r w:rsidRPr="003A2D65">
              <w:t>Museum</w:t>
            </w:r>
          </w:p>
          <w:p w14:paraId="7362EC1B" w14:textId="53D5039D" w:rsidR="00BF683C" w:rsidRPr="003A2D65" w:rsidRDefault="00BF683C" w:rsidP="005C307A">
            <w:pPr>
              <w:jc w:val="center"/>
            </w:pPr>
            <w:r w:rsidRPr="003A2D65">
              <w:t>Stanley’s Stick</w:t>
            </w:r>
          </w:p>
          <w:p w14:paraId="4B8EDD22" w14:textId="20C28D83" w:rsidR="00BF683C" w:rsidRPr="003A2D65" w:rsidRDefault="00BF683C" w:rsidP="005C307A">
            <w:pPr>
              <w:jc w:val="center"/>
            </w:pPr>
            <w:r w:rsidRPr="003A2D65">
              <w:t>Traction Man</w:t>
            </w:r>
          </w:p>
          <w:p w14:paraId="046C0FF9" w14:textId="77777777" w:rsidR="002C0019" w:rsidRPr="007E1422" w:rsidRDefault="002C0019" w:rsidP="005C307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1422">
              <w:rPr>
                <w:rFonts w:cstheme="minorHAnsi"/>
                <w:b/>
                <w:sz w:val="20"/>
                <w:szCs w:val="20"/>
              </w:rPr>
              <w:t>Non – Fiction</w:t>
            </w:r>
          </w:p>
          <w:p w14:paraId="40AD7057" w14:textId="0A06D6DB" w:rsidR="002C0019" w:rsidRDefault="00783984" w:rsidP="005C307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Instructions</w:t>
            </w:r>
          </w:p>
          <w:p w14:paraId="4BA93EA8" w14:textId="77777777" w:rsidR="00783984" w:rsidRPr="007E1422" w:rsidRDefault="00783984" w:rsidP="005C307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1422">
              <w:rPr>
                <w:rFonts w:cstheme="minorHAnsi"/>
                <w:b/>
                <w:sz w:val="20"/>
                <w:szCs w:val="20"/>
              </w:rPr>
              <w:t>Poetry</w:t>
            </w:r>
          </w:p>
          <w:p w14:paraId="36D59FAE" w14:textId="2ACC4275" w:rsidR="00783984" w:rsidRPr="005841EE" w:rsidRDefault="00783984" w:rsidP="005C30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41EE">
              <w:rPr>
                <w:rFonts w:cstheme="minorHAnsi"/>
                <w:sz w:val="20"/>
                <w:szCs w:val="20"/>
              </w:rPr>
              <w:t>Using pattern and rhymes</w:t>
            </w:r>
          </w:p>
          <w:p w14:paraId="597565FA" w14:textId="58BB8BE0" w:rsidR="00A7381B" w:rsidRPr="005841EE" w:rsidRDefault="00A7381B" w:rsidP="005C307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7381B" w14:paraId="6D2F02A2" w14:textId="77777777" w:rsidTr="0061712B">
        <w:trPr>
          <w:trHeight w:val="1440"/>
        </w:trPr>
        <w:tc>
          <w:tcPr>
            <w:tcW w:w="1370" w:type="dxa"/>
            <w:shd w:val="clear" w:color="auto" w:fill="00B0F0"/>
          </w:tcPr>
          <w:p w14:paraId="409199A8" w14:textId="139A94D7" w:rsidR="00A7381B" w:rsidRDefault="0021570E" w:rsidP="1A7902D2">
            <w:pPr>
              <w:jc w:val="center"/>
              <w:rPr>
                <w:b/>
                <w:bCs/>
                <w:sz w:val="24"/>
                <w:szCs w:val="24"/>
              </w:rPr>
            </w:pPr>
            <w:r w:rsidRPr="1A7902D2">
              <w:rPr>
                <w:b/>
                <w:bCs/>
                <w:sz w:val="24"/>
                <w:szCs w:val="24"/>
              </w:rPr>
              <w:t>Maths</w:t>
            </w:r>
          </w:p>
          <w:p w14:paraId="2CC0A5EA" w14:textId="77777777" w:rsidR="00A7381B" w:rsidRPr="00A7381B" w:rsidRDefault="00A7381B" w:rsidP="00A738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14:paraId="23E86623" w14:textId="2DFE5BA2" w:rsidR="00A7381B" w:rsidRPr="005841EE" w:rsidRDefault="2D35FB8E" w:rsidP="49B8C0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41EE">
              <w:rPr>
                <w:rFonts w:cstheme="minorHAnsi"/>
                <w:sz w:val="20"/>
                <w:szCs w:val="20"/>
              </w:rPr>
              <w:t xml:space="preserve"> Place value</w:t>
            </w:r>
          </w:p>
          <w:p w14:paraId="0A1B2F62" w14:textId="26862C00" w:rsidR="00A7381B" w:rsidRPr="005841EE" w:rsidRDefault="55D36F64" w:rsidP="49B8C0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41EE">
              <w:rPr>
                <w:rFonts w:cstheme="minorHAnsi"/>
                <w:sz w:val="20"/>
                <w:szCs w:val="20"/>
              </w:rPr>
              <w:t>Measurements</w:t>
            </w:r>
          </w:p>
          <w:p w14:paraId="342CFAAE" w14:textId="716E02A0" w:rsidR="00A7381B" w:rsidRPr="005841EE" w:rsidRDefault="55D36F64" w:rsidP="49B8C0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41EE">
              <w:rPr>
                <w:rFonts w:cstheme="minorHAnsi"/>
                <w:sz w:val="20"/>
                <w:szCs w:val="20"/>
              </w:rPr>
              <w:t>Length &amp; mass</w:t>
            </w:r>
          </w:p>
          <w:p w14:paraId="48C287FD" w14:textId="5CF21EFD" w:rsidR="00A7381B" w:rsidRPr="005841EE" w:rsidRDefault="55D36F64" w:rsidP="49B8C0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41EE">
              <w:rPr>
                <w:rFonts w:cstheme="minorHAnsi"/>
                <w:sz w:val="20"/>
                <w:szCs w:val="20"/>
              </w:rPr>
              <w:t>+/-</w:t>
            </w:r>
          </w:p>
          <w:p w14:paraId="75A9BA5A" w14:textId="2DE62EEE" w:rsidR="00A7381B" w:rsidRPr="005841EE" w:rsidRDefault="55D36F64" w:rsidP="49B8C0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41EE">
              <w:rPr>
                <w:rFonts w:cstheme="minorHAnsi"/>
                <w:sz w:val="20"/>
                <w:szCs w:val="20"/>
              </w:rPr>
              <w:t>2d &amp; 3D shapes</w:t>
            </w:r>
          </w:p>
        </w:tc>
        <w:tc>
          <w:tcPr>
            <w:tcW w:w="2213" w:type="dxa"/>
          </w:tcPr>
          <w:p w14:paraId="74E2907D" w14:textId="7FB36E47" w:rsidR="00A7381B" w:rsidRPr="005841EE" w:rsidRDefault="55D36F64" w:rsidP="49B8C0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41EE">
              <w:rPr>
                <w:rFonts w:cstheme="minorHAnsi"/>
                <w:sz w:val="20"/>
                <w:szCs w:val="20"/>
              </w:rPr>
              <w:t>Sequencing&amp; sorting</w:t>
            </w:r>
          </w:p>
          <w:p w14:paraId="6D78CF3B" w14:textId="64D96FC1" w:rsidR="00A7381B" w:rsidRPr="005841EE" w:rsidRDefault="55D36F64" w:rsidP="49B8C0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41EE">
              <w:rPr>
                <w:rFonts w:cstheme="minorHAnsi"/>
                <w:sz w:val="20"/>
                <w:szCs w:val="20"/>
              </w:rPr>
              <w:t>Sta</w:t>
            </w:r>
            <w:r w:rsidR="1B03846E" w:rsidRPr="005841EE">
              <w:rPr>
                <w:rFonts w:cstheme="minorHAnsi"/>
                <w:sz w:val="20"/>
                <w:szCs w:val="20"/>
              </w:rPr>
              <w:t>t</w:t>
            </w:r>
            <w:r w:rsidR="3B6ECB70" w:rsidRPr="005841EE">
              <w:rPr>
                <w:rFonts w:cstheme="minorHAnsi"/>
                <w:sz w:val="20"/>
                <w:szCs w:val="20"/>
              </w:rPr>
              <w:t>i</w:t>
            </w:r>
            <w:r w:rsidRPr="005841EE">
              <w:rPr>
                <w:rFonts w:cstheme="minorHAnsi"/>
                <w:sz w:val="20"/>
                <w:szCs w:val="20"/>
              </w:rPr>
              <w:t>stics</w:t>
            </w:r>
          </w:p>
          <w:p w14:paraId="0C456A4F" w14:textId="514099D0" w:rsidR="00A7381B" w:rsidRPr="005841EE" w:rsidRDefault="55D36F64" w:rsidP="49B8C0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41EE">
              <w:rPr>
                <w:rFonts w:cstheme="minorHAnsi"/>
                <w:sz w:val="20"/>
                <w:szCs w:val="20"/>
              </w:rPr>
              <w:t>Fractions</w:t>
            </w:r>
          </w:p>
          <w:p w14:paraId="64A353B3" w14:textId="13B06236" w:rsidR="00A7381B" w:rsidRPr="005841EE" w:rsidRDefault="55D36F64" w:rsidP="49B8C0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41EE">
              <w:rPr>
                <w:rFonts w:cstheme="minorHAnsi"/>
                <w:sz w:val="20"/>
                <w:szCs w:val="20"/>
              </w:rPr>
              <w:t>Capacity &amp; volume</w:t>
            </w:r>
          </w:p>
          <w:p w14:paraId="552725BC" w14:textId="33362133" w:rsidR="00A7381B" w:rsidRPr="005841EE" w:rsidRDefault="55D36F64" w:rsidP="49B8C0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41EE">
              <w:rPr>
                <w:rFonts w:cstheme="minorHAnsi"/>
                <w:sz w:val="20"/>
                <w:szCs w:val="20"/>
              </w:rPr>
              <w:t>Money</w:t>
            </w:r>
          </w:p>
          <w:p w14:paraId="0B5EFF51" w14:textId="368CB4FF" w:rsidR="00A7381B" w:rsidRPr="005841EE" w:rsidRDefault="004639D8" w:rsidP="49B8C0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="55D36F64" w:rsidRPr="005841EE">
              <w:rPr>
                <w:rFonts w:cstheme="minorHAnsi"/>
                <w:sz w:val="20"/>
                <w:szCs w:val="20"/>
              </w:rPr>
              <w:t>ime</w:t>
            </w:r>
          </w:p>
        </w:tc>
        <w:tc>
          <w:tcPr>
            <w:tcW w:w="2394" w:type="dxa"/>
          </w:tcPr>
          <w:p w14:paraId="7CA67989" w14:textId="7A029563" w:rsidR="00A7381B" w:rsidRPr="005841EE" w:rsidRDefault="55D36F64" w:rsidP="1A790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41EE">
              <w:rPr>
                <w:rFonts w:cstheme="minorHAnsi"/>
                <w:sz w:val="20"/>
                <w:szCs w:val="20"/>
              </w:rPr>
              <w:t>Number</w:t>
            </w:r>
            <w:r w:rsidR="751DDF80" w:rsidRPr="005841EE">
              <w:rPr>
                <w:rFonts w:cstheme="minorHAnsi"/>
                <w:sz w:val="20"/>
                <w:szCs w:val="20"/>
              </w:rPr>
              <w:t xml:space="preserve"> &amp; Place value</w:t>
            </w:r>
          </w:p>
          <w:p w14:paraId="6190D676" w14:textId="61A47960" w:rsidR="00A7381B" w:rsidRPr="005841EE" w:rsidRDefault="751DDF80" w:rsidP="1A790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41EE">
              <w:rPr>
                <w:rFonts w:cstheme="minorHAnsi"/>
                <w:sz w:val="20"/>
                <w:szCs w:val="20"/>
              </w:rPr>
              <w:t>Mass/ weight</w:t>
            </w:r>
          </w:p>
          <w:p w14:paraId="72182D30" w14:textId="5B0859AC" w:rsidR="00A7381B" w:rsidRPr="005841EE" w:rsidRDefault="751DDF80" w:rsidP="1A790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41EE">
              <w:rPr>
                <w:rFonts w:cstheme="minorHAnsi"/>
                <w:sz w:val="20"/>
                <w:szCs w:val="20"/>
              </w:rPr>
              <w:t>2D / 3D shapes</w:t>
            </w:r>
          </w:p>
          <w:p w14:paraId="7770AAAA" w14:textId="428EFACE" w:rsidR="00A7381B" w:rsidRPr="005841EE" w:rsidRDefault="751DDF80" w:rsidP="1A790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41EE">
              <w:rPr>
                <w:rFonts w:cstheme="minorHAnsi"/>
                <w:sz w:val="20"/>
                <w:szCs w:val="20"/>
              </w:rPr>
              <w:t>Counting &amp; money</w:t>
            </w:r>
          </w:p>
          <w:p w14:paraId="56757A33" w14:textId="2ECBFF42" w:rsidR="00A7381B" w:rsidRPr="005841EE" w:rsidRDefault="751DDF80" w:rsidP="1A790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41EE">
              <w:rPr>
                <w:rFonts w:cstheme="minorHAnsi"/>
                <w:sz w:val="20"/>
                <w:szCs w:val="20"/>
              </w:rPr>
              <w:t>Multiplication &amp; division</w:t>
            </w:r>
          </w:p>
        </w:tc>
        <w:tc>
          <w:tcPr>
            <w:tcW w:w="2207" w:type="dxa"/>
          </w:tcPr>
          <w:p w14:paraId="7F6ADC7C" w14:textId="4E446171" w:rsidR="00A7381B" w:rsidRPr="005841EE" w:rsidRDefault="751DDF80" w:rsidP="1A790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41EE">
              <w:rPr>
                <w:rFonts w:cstheme="minorHAnsi"/>
                <w:sz w:val="20"/>
                <w:szCs w:val="20"/>
              </w:rPr>
              <w:t>Length / mass &amp; weight</w:t>
            </w:r>
          </w:p>
          <w:p w14:paraId="7CB566C4" w14:textId="012C223D" w:rsidR="00A7381B" w:rsidRPr="005841EE" w:rsidRDefault="751DDF80" w:rsidP="1A790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41EE">
              <w:rPr>
                <w:rFonts w:cstheme="minorHAnsi"/>
                <w:sz w:val="20"/>
                <w:szCs w:val="20"/>
              </w:rPr>
              <w:t>+/-</w:t>
            </w:r>
          </w:p>
          <w:p w14:paraId="6C24DFF1" w14:textId="46B3387D" w:rsidR="00A7381B" w:rsidRPr="005841EE" w:rsidRDefault="751DDF80" w:rsidP="1A790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41EE">
              <w:rPr>
                <w:rFonts w:cstheme="minorHAnsi"/>
                <w:sz w:val="20"/>
                <w:szCs w:val="20"/>
              </w:rPr>
              <w:t>Fractions</w:t>
            </w:r>
          </w:p>
          <w:p w14:paraId="2ED4491B" w14:textId="73207D60" w:rsidR="00A7381B" w:rsidRPr="005841EE" w:rsidRDefault="751DDF80" w:rsidP="1A790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41EE">
              <w:rPr>
                <w:rFonts w:cstheme="minorHAnsi"/>
                <w:sz w:val="20"/>
                <w:szCs w:val="20"/>
              </w:rPr>
              <w:t>Position &amp; direction</w:t>
            </w:r>
          </w:p>
          <w:p w14:paraId="73DDE412" w14:textId="15D47FF9" w:rsidR="00A7381B" w:rsidRPr="005841EE" w:rsidRDefault="751DDF80" w:rsidP="1A790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41EE">
              <w:rPr>
                <w:rFonts w:cstheme="minorHAnsi"/>
                <w:sz w:val="20"/>
                <w:szCs w:val="20"/>
              </w:rPr>
              <w:t>time</w:t>
            </w:r>
          </w:p>
        </w:tc>
        <w:tc>
          <w:tcPr>
            <w:tcW w:w="2250" w:type="dxa"/>
          </w:tcPr>
          <w:p w14:paraId="14C0B743" w14:textId="778B2781" w:rsidR="00A7381B" w:rsidRPr="005841EE" w:rsidRDefault="751DDF80" w:rsidP="1A790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41EE">
              <w:rPr>
                <w:rFonts w:cstheme="minorHAnsi"/>
                <w:sz w:val="20"/>
                <w:szCs w:val="20"/>
              </w:rPr>
              <w:t>Number &amp; place value</w:t>
            </w:r>
          </w:p>
          <w:p w14:paraId="40CAE1AE" w14:textId="2471D4A8" w:rsidR="00A7381B" w:rsidRPr="005841EE" w:rsidRDefault="5F7CD62B" w:rsidP="1A790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41EE">
              <w:rPr>
                <w:rFonts w:cstheme="minorHAnsi"/>
                <w:sz w:val="20"/>
                <w:szCs w:val="20"/>
              </w:rPr>
              <w:t>+</w:t>
            </w:r>
            <w:r w:rsidR="751DDF80" w:rsidRPr="005841EE">
              <w:rPr>
                <w:rFonts w:cstheme="minorHAnsi"/>
                <w:sz w:val="20"/>
                <w:szCs w:val="20"/>
              </w:rPr>
              <w:t xml:space="preserve">/ -statistics </w:t>
            </w:r>
          </w:p>
          <w:p w14:paraId="60B6820E" w14:textId="034EDBD9" w:rsidR="00A7381B" w:rsidRPr="005841EE" w:rsidRDefault="2C2DD7AE" w:rsidP="1A790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41EE">
              <w:rPr>
                <w:rFonts w:cstheme="minorHAnsi"/>
                <w:sz w:val="20"/>
                <w:szCs w:val="20"/>
              </w:rPr>
              <w:t>Measurement / capacity / volume</w:t>
            </w:r>
          </w:p>
          <w:p w14:paraId="68B5E3C3" w14:textId="3A3F033B" w:rsidR="00A7381B" w:rsidRPr="005841EE" w:rsidRDefault="00A7381B" w:rsidP="1A7902D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28375CF" w14:textId="7F619D87" w:rsidR="00A7381B" w:rsidRPr="005841EE" w:rsidRDefault="00A7381B" w:rsidP="1A7902D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6" w:type="dxa"/>
          </w:tcPr>
          <w:p w14:paraId="44187AF6" w14:textId="044E7D4E" w:rsidR="00A7381B" w:rsidRPr="005841EE" w:rsidRDefault="2C2DD7AE" w:rsidP="1A790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41EE">
              <w:rPr>
                <w:rFonts w:cstheme="minorHAnsi"/>
                <w:sz w:val="20"/>
                <w:szCs w:val="20"/>
              </w:rPr>
              <w:t xml:space="preserve">Time </w:t>
            </w:r>
          </w:p>
          <w:p w14:paraId="58DCCF5E" w14:textId="13F7A7D8" w:rsidR="00A7381B" w:rsidRPr="005841EE" w:rsidRDefault="2C2DD7AE" w:rsidP="1A790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41EE">
              <w:rPr>
                <w:rFonts w:cstheme="minorHAnsi"/>
                <w:sz w:val="20"/>
                <w:szCs w:val="20"/>
              </w:rPr>
              <w:t>Multiplication &amp; division</w:t>
            </w:r>
          </w:p>
          <w:p w14:paraId="6B2E551C" w14:textId="46812460" w:rsidR="00A7381B" w:rsidRPr="005841EE" w:rsidRDefault="2C2DD7AE" w:rsidP="1A790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41EE">
              <w:rPr>
                <w:rFonts w:cstheme="minorHAnsi"/>
                <w:sz w:val="20"/>
                <w:szCs w:val="20"/>
              </w:rPr>
              <w:t>Measurements</w:t>
            </w:r>
          </w:p>
          <w:p w14:paraId="72AD3466" w14:textId="7E2C5CD9" w:rsidR="00A7381B" w:rsidRPr="005841EE" w:rsidRDefault="2C2DD7AE" w:rsidP="1A790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41EE">
              <w:rPr>
                <w:rFonts w:cstheme="minorHAnsi"/>
                <w:sz w:val="20"/>
                <w:szCs w:val="20"/>
              </w:rPr>
              <w:t xml:space="preserve">Sorting </w:t>
            </w:r>
          </w:p>
          <w:p w14:paraId="284B5600" w14:textId="51BE7055" w:rsidR="00A7381B" w:rsidRPr="005841EE" w:rsidRDefault="2C2DD7AE" w:rsidP="1A790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41EE">
              <w:rPr>
                <w:rFonts w:cstheme="minorHAnsi"/>
                <w:sz w:val="20"/>
                <w:szCs w:val="20"/>
              </w:rPr>
              <w:t>statistics</w:t>
            </w:r>
          </w:p>
        </w:tc>
      </w:tr>
      <w:tr w:rsidR="00A7381B" w14:paraId="73D987F3" w14:textId="77777777" w:rsidTr="0061712B">
        <w:trPr>
          <w:trHeight w:val="431"/>
        </w:trPr>
        <w:tc>
          <w:tcPr>
            <w:tcW w:w="1370" w:type="dxa"/>
            <w:shd w:val="clear" w:color="auto" w:fill="00B0F0"/>
          </w:tcPr>
          <w:p w14:paraId="3F84E960" w14:textId="77777777" w:rsidR="00A7381B" w:rsidRDefault="0021570E" w:rsidP="00A738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</w:p>
          <w:p w14:paraId="5793E149" w14:textId="77777777" w:rsidR="00A7381B" w:rsidRPr="00A7381B" w:rsidRDefault="00A7381B" w:rsidP="00E26022">
            <w:pPr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14:paraId="5F369AB0" w14:textId="0098DBDF" w:rsidR="00A7381B" w:rsidRPr="005841EE" w:rsidRDefault="4E5269C5" w:rsidP="004639D8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5841EE">
              <w:rPr>
                <w:rFonts w:cstheme="minorHAnsi"/>
                <w:sz w:val="20"/>
                <w:szCs w:val="20"/>
              </w:rPr>
              <w:t>Materials</w:t>
            </w:r>
          </w:p>
        </w:tc>
        <w:tc>
          <w:tcPr>
            <w:tcW w:w="2213" w:type="dxa"/>
          </w:tcPr>
          <w:p w14:paraId="338DCA66" w14:textId="2853C915" w:rsidR="00A7381B" w:rsidRPr="005841EE" w:rsidRDefault="4E5269C5" w:rsidP="004639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41EE">
              <w:rPr>
                <w:rFonts w:cstheme="minorHAnsi"/>
                <w:sz w:val="20"/>
                <w:szCs w:val="20"/>
              </w:rPr>
              <w:t>Seasonal change</w:t>
            </w:r>
          </w:p>
          <w:p w14:paraId="4CD944BA" w14:textId="465E034C" w:rsidR="00A7381B" w:rsidRPr="005841EE" w:rsidRDefault="00A7381B" w:rsidP="004639D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4" w:type="dxa"/>
          </w:tcPr>
          <w:p w14:paraId="462E77E6" w14:textId="79EDC1A9" w:rsidR="00A7381B" w:rsidRPr="005841EE" w:rsidRDefault="000A6510" w:rsidP="00A738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41EE">
              <w:rPr>
                <w:rFonts w:cstheme="minorHAnsi"/>
                <w:sz w:val="20"/>
                <w:szCs w:val="20"/>
              </w:rPr>
              <w:t xml:space="preserve">Animals </w:t>
            </w:r>
          </w:p>
        </w:tc>
        <w:tc>
          <w:tcPr>
            <w:tcW w:w="2207" w:type="dxa"/>
          </w:tcPr>
          <w:p w14:paraId="7FBA94B5" w14:textId="312B7A7D" w:rsidR="00A7381B" w:rsidRPr="005841EE" w:rsidRDefault="000A6510" w:rsidP="00A738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41EE">
              <w:rPr>
                <w:rFonts w:cstheme="minorHAnsi"/>
                <w:sz w:val="20"/>
                <w:szCs w:val="20"/>
              </w:rPr>
              <w:t xml:space="preserve">Animals </w:t>
            </w:r>
            <w:r w:rsidR="00EB3EF5" w:rsidRPr="005841EE">
              <w:rPr>
                <w:rFonts w:cstheme="minorHAnsi"/>
                <w:sz w:val="20"/>
                <w:szCs w:val="20"/>
              </w:rPr>
              <w:t>including humans</w:t>
            </w:r>
          </w:p>
        </w:tc>
        <w:tc>
          <w:tcPr>
            <w:tcW w:w="2250" w:type="dxa"/>
          </w:tcPr>
          <w:p w14:paraId="33E7E202" w14:textId="37027381" w:rsidR="00A7381B" w:rsidRPr="005841EE" w:rsidRDefault="000A6510" w:rsidP="00A738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41EE">
              <w:rPr>
                <w:rFonts w:cstheme="minorHAnsi"/>
                <w:sz w:val="20"/>
                <w:szCs w:val="20"/>
              </w:rPr>
              <w:t>Plants</w:t>
            </w:r>
          </w:p>
        </w:tc>
        <w:tc>
          <w:tcPr>
            <w:tcW w:w="2666" w:type="dxa"/>
          </w:tcPr>
          <w:p w14:paraId="61D6431D" w14:textId="525E52EF" w:rsidR="00A7381B" w:rsidRPr="005841EE" w:rsidRDefault="000A6510" w:rsidP="00A738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41EE">
              <w:rPr>
                <w:rFonts w:cstheme="minorHAnsi"/>
                <w:sz w:val="20"/>
                <w:szCs w:val="20"/>
              </w:rPr>
              <w:t>Plants</w:t>
            </w:r>
          </w:p>
        </w:tc>
      </w:tr>
      <w:tr w:rsidR="00A7381B" w14:paraId="257FB3E8" w14:textId="77777777" w:rsidTr="0061712B">
        <w:trPr>
          <w:trHeight w:val="50"/>
        </w:trPr>
        <w:tc>
          <w:tcPr>
            <w:tcW w:w="1370" w:type="dxa"/>
            <w:shd w:val="clear" w:color="auto" w:fill="00B0F0"/>
          </w:tcPr>
          <w:p w14:paraId="7B415C00" w14:textId="77777777" w:rsidR="00A7381B" w:rsidRDefault="0021570E" w:rsidP="00A738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</w:t>
            </w:r>
          </w:p>
          <w:p w14:paraId="15736D67" w14:textId="77777777" w:rsidR="0021570E" w:rsidRPr="00A7381B" w:rsidRDefault="0021570E" w:rsidP="00A738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14:paraId="33DB9181" w14:textId="0969CF1E" w:rsidR="00B56778" w:rsidRPr="005841EE" w:rsidRDefault="00B56778" w:rsidP="00B567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41EE">
              <w:rPr>
                <w:rFonts w:cstheme="minorHAnsi"/>
                <w:sz w:val="20"/>
                <w:szCs w:val="20"/>
              </w:rPr>
              <w:t>1.8 Joseph</w:t>
            </w:r>
          </w:p>
          <w:p w14:paraId="2FDE65C1" w14:textId="77777777" w:rsidR="0021570E" w:rsidRPr="005841EE" w:rsidRDefault="0021570E" w:rsidP="00A7381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3" w:type="dxa"/>
          </w:tcPr>
          <w:p w14:paraId="01F25743" w14:textId="3E18C2A9" w:rsidR="00A7381B" w:rsidRPr="005841EE" w:rsidRDefault="00B56778" w:rsidP="00A738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41EE">
              <w:rPr>
                <w:rFonts w:cstheme="minorHAnsi"/>
                <w:sz w:val="20"/>
                <w:szCs w:val="20"/>
              </w:rPr>
              <w:t>2.7 Christmas Journey to Bethlehem</w:t>
            </w:r>
          </w:p>
        </w:tc>
        <w:tc>
          <w:tcPr>
            <w:tcW w:w="2394" w:type="dxa"/>
          </w:tcPr>
          <w:p w14:paraId="36224417" w14:textId="77777777" w:rsidR="00B56778" w:rsidRPr="005841EE" w:rsidRDefault="00B56778" w:rsidP="00B56778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841EE">
              <w:rPr>
                <w:rFonts w:cstheme="minorHAnsi"/>
                <w:sz w:val="20"/>
                <w:szCs w:val="20"/>
              </w:rPr>
              <w:t xml:space="preserve">2.3 Jesus a friend to everyone. </w:t>
            </w:r>
          </w:p>
          <w:p w14:paraId="490A5704" w14:textId="77777777" w:rsidR="00A7381B" w:rsidRPr="005841EE" w:rsidRDefault="00A7381B" w:rsidP="00A7381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7" w:type="dxa"/>
          </w:tcPr>
          <w:p w14:paraId="2CB91EB5" w14:textId="784A033D" w:rsidR="00A7381B" w:rsidRPr="005841EE" w:rsidRDefault="00B56778" w:rsidP="006D5B49">
            <w:pPr>
              <w:rPr>
                <w:rFonts w:cstheme="minorHAnsi"/>
                <w:sz w:val="20"/>
                <w:szCs w:val="20"/>
              </w:rPr>
            </w:pPr>
            <w:r w:rsidRPr="005841EE">
              <w:rPr>
                <w:rFonts w:cstheme="minorHAnsi"/>
                <w:sz w:val="20"/>
                <w:szCs w:val="20"/>
              </w:rPr>
              <w:t xml:space="preserve">1.5 Easter. Celebrating new life and new beginnings. </w:t>
            </w:r>
          </w:p>
        </w:tc>
        <w:tc>
          <w:tcPr>
            <w:tcW w:w="2250" w:type="dxa"/>
          </w:tcPr>
          <w:p w14:paraId="54DBBF99" w14:textId="3B2D06DD" w:rsidR="00A7381B" w:rsidRPr="005841EE" w:rsidRDefault="00B56778" w:rsidP="00A738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41EE">
              <w:rPr>
                <w:rFonts w:cstheme="minorHAnsi"/>
                <w:sz w:val="20"/>
                <w:szCs w:val="20"/>
              </w:rPr>
              <w:t>1.7 Why is baptism special</w:t>
            </w:r>
            <w:r w:rsidR="00E26022">
              <w:rPr>
                <w:rFonts w:cstheme="minorHAnsi"/>
                <w:sz w:val="20"/>
                <w:szCs w:val="20"/>
              </w:rPr>
              <w:t>?</w:t>
            </w:r>
            <w:r w:rsidR="001C17A6" w:rsidRPr="005841E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</w:tcPr>
          <w:p w14:paraId="0D52331E" w14:textId="62B0B212" w:rsidR="00A7381B" w:rsidRPr="005841EE" w:rsidRDefault="00B56778" w:rsidP="00A738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41EE">
              <w:rPr>
                <w:rFonts w:cstheme="minorHAnsi"/>
                <w:sz w:val="20"/>
                <w:szCs w:val="20"/>
              </w:rPr>
              <w:t>2.3 Jesus a friend to everyone.</w:t>
            </w:r>
          </w:p>
        </w:tc>
      </w:tr>
      <w:tr w:rsidR="00796860" w14:paraId="7E582025" w14:textId="77777777" w:rsidTr="0061712B">
        <w:trPr>
          <w:trHeight w:val="654"/>
        </w:trPr>
        <w:tc>
          <w:tcPr>
            <w:tcW w:w="1370" w:type="dxa"/>
            <w:shd w:val="clear" w:color="auto" w:fill="00B0F0"/>
          </w:tcPr>
          <w:p w14:paraId="2F2592FD" w14:textId="77777777" w:rsidR="00796860" w:rsidRDefault="00796860" w:rsidP="007968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Computing</w:t>
            </w:r>
          </w:p>
          <w:p w14:paraId="4F84C73B" w14:textId="77777777" w:rsidR="00796860" w:rsidRDefault="00796860" w:rsidP="00796860">
            <w:pPr>
              <w:jc w:val="center"/>
              <w:rPr>
                <w:b/>
                <w:sz w:val="24"/>
                <w:szCs w:val="24"/>
              </w:rPr>
            </w:pPr>
          </w:p>
          <w:p w14:paraId="33DBFBAD" w14:textId="77777777" w:rsidR="00796860" w:rsidRPr="00A7381B" w:rsidRDefault="00796860" w:rsidP="007968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14:paraId="1952DC24" w14:textId="130A3A3E" w:rsidR="00796860" w:rsidRPr="00796860" w:rsidRDefault="00796860" w:rsidP="007968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6860">
              <w:rPr>
                <w:rFonts w:cstheme="minorHAnsi"/>
                <w:sz w:val="20"/>
                <w:szCs w:val="20"/>
              </w:rPr>
              <w:t>Information Technology: Photography and Digital Art</w:t>
            </w:r>
          </w:p>
        </w:tc>
        <w:tc>
          <w:tcPr>
            <w:tcW w:w="2213" w:type="dxa"/>
          </w:tcPr>
          <w:p w14:paraId="5F44BC63" w14:textId="77777777" w:rsidR="00796860" w:rsidRPr="00796860" w:rsidRDefault="00796860" w:rsidP="007968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6860">
              <w:rPr>
                <w:rFonts w:cstheme="minorHAnsi"/>
                <w:sz w:val="20"/>
                <w:szCs w:val="20"/>
              </w:rPr>
              <w:t>Computer science-</w:t>
            </w:r>
          </w:p>
          <w:p w14:paraId="1AD3FEB6" w14:textId="4F413FEF" w:rsidR="00796860" w:rsidRPr="00796860" w:rsidRDefault="00796860" w:rsidP="007968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6860">
              <w:rPr>
                <w:rFonts w:cstheme="minorHAnsi"/>
                <w:sz w:val="20"/>
                <w:szCs w:val="20"/>
              </w:rPr>
              <w:t>Coding &amp; Programming</w:t>
            </w:r>
          </w:p>
        </w:tc>
        <w:tc>
          <w:tcPr>
            <w:tcW w:w="2394" w:type="dxa"/>
          </w:tcPr>
          <w:p w14:paraId="51DF5758" w14:textId="09497A8C" w:rsidR="00796860" w:rsidRPr="00796860" w:rsidRDefault="00796860" w:rsidP="007968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6860">
              <w:rPr>
                <w:rFonts w:cstheme="minorHAnsi"/>
                <w:sz w:val="20"/>
                <w:szCs w:val="20"/>
              </w:rPr>
              <w:t xml:space="preserve">Information </w:t>
            </w:r>
            <w:proofErr w:type="gramStart"/>
            <w:r w:rsidRPr="00796860">
              <w:rPr>
                <w:rFonts w:cstheme="minorHAnsi"/>
                <w:sz w:val="20"/>
                <w:szCs w:val="20"/>
              </w:rPr>
              <w:t>Technology :</w:t>
            </w:r>
            <w:proofErr w:type="gramEnd"/>
            <w:r w:rsidRPr="00796860">
              <w:rPr>
                <w:rFonts w:cstheme="minorHAnsi"/>
                <w:sz w:val="20"/>
                <w:szCs w:val="20"/>
              </w:rPr>
              <w:t xml:space="preserve"> Word Processing/Typing</w:t>
            </w:r>
          </w:p>
        </w:tc>
        <w:tc>
          <w:tcPr>
            <w:tcW w:w="2207" w:type="dxa"/>
          </w:tcPr>
          <w:p w14:paraId="0026B2E6" w14:textId="1D899859" w:rsidR="00796860" w:rsidRPr="00796860" w:rsidRDefault="00796860" w:rsidP="00796860">
            <w:pPr>
              <w:ind w:left="48"/>
              <w:jc w:val="center"/>
              <w:rPr>
                <w:rFonts w:cstheme="minorHAnsi"/>
                <w:sz w:val="20"/>
                <w:szCs w:val="20"/>
              </w:rPr>
            </w:pPr>
            <w:r w:rsidRPr="00796860">
              <w:rPr>
                <w:rFonts w:cstheme="minorHAnsi"/>
                <w:sz w:val="20"/>
                <w:szCs w:val="20"/>
              </w:rPr>
              <w:t>Information Technology: Data Handling</w:t>
            </w:r>
          </w:p>
        </w:tc>
        <w:tc>
          <w:tcPr>
            <w:tcW w:w="2250" w:type="dxa"/>
          </w:tcPr>
          <w:p w14:paraId="67A9D28E" w14:textId="2D7BCAB2" w:rsidR="00796860" w:rsidRPr="00796860" w:rsidRDefault="00796860" w:rsidP="007968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6860">
              <w:rPr>
                <w:rFonts w:cstheme="minorHAnsi"/>
                <w:sz w:val="20"/>
                <w:szCs w:val="20"/>
              </w:rPr>
              <w:t xml:space="preserve">Information Technology Presentation, web design and </w:t>
            </w:r>
            <w:proofErr w:type="spellStart"/>
            <w:r w:rsidRPr="00796860">
              <w:rPr>
                <w:rFonts w:cstheme="minorHAnsi"/>
                <w:sz w:val="20"/>
                <w:szCs w:val="20"/>
              </w:rPr>
              <w:t>ebook</w:t>
            </w:r>
            <w:proofErr w:type="spellEnd"/>
            <w:r w:rsidRPr="00796860">
              <w:rPr>
                <w:rFonts w:cstheme="minorHAnsi"/>
                <w:sz w:val="20"/>
                <w:szCs w:val="20"/>
              </w:rPr>
              <w:t xml:space="preserve"> creation</w:t>
            </w:r>
          </w:p>
        </w:tc>
        <w:tc>
          <w:tcPr>
            <w:tcW w:w="2666" w:type="dxa"/>
          </w:tcPr>
          <w:p w14:paraId="78FF89D8" w14:textId="11C96F03" w:rsidR="00796860" w:rsidRPr="00796860" w:rsidRDefault="00796860" w:rsidP="007968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6860">
              <w:rPr>
                <w:rFonts w:cstheme="minorHAnsi"/>
                <w:sz w:val="20"/>
                <w:szCs w:val="20"/>
              </w:rPr>
              <w:t>Computer Science: Computational Thinking,</w:t>
            </w:r>
          </w:p>
        </w:tc>
      </w:tr>
      <w:tr w:rsidR="00796860" w14:paraId="0A809CA7" w14:textId="77777777" w:rsidTr="0061712B">
        <w:trPr>
          <w:trHeight w:val="431"/>
        </w:trPr>
        <w:tc>
          <w:tcPr>
            <w:tcW w:w="1370" w:type="dxa"/>
            <w:shd w:val="clear" w:color="auto" w:fill="00B0F0"/>
          </w:tcPr>
          <w:p w14:paraId="0F838791" w14:textId="201530B4" w:rsidR="00796860" w:rsidRDefault="00796860" w:rsidP="007968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Online Safety</w:t>
            </w:r>
          </w:p>
        </w:tc>
        <w:tc>
          <w:tcPr>
            <w:tcW w:w="1982" w:type="dxa"/>
          </w:tcPr>
          <w:p w14:paraId="43F480A5" w14:textId="7B2E34F6" w:rsidR="00796860" w:rsidRPr="002E64ED" w:rsidRDefault="00796860" w:rsidP="007968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6860">
              <w:rPr>
                <w:rFonts w:cstheme="minorHAnsi"/>
                <w:sz w:val="20"/>
                <w:szCs w:val="20"/>
              </w:rPr>
              <w:t>Digital Literacy Focus: Self-image and Identity</w:t>
            </w:r>
          </w:p>
        </w:tc>
        <w:tc>
          <w:tcPr>
            <w:tcW w:w="2213" w:type="dxa"/>
          </w:tcPr>
          <w:p w14:paraId="15F811E9" w14:textId="36B2C072" w:rsidR="00796860" w:rsidRPr="002E64ED" w:rsidRDefault="00796860" w:rsidP="007968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6860">
              <w:rPr>
                <w:rFonts w:cstheme="minorHAnsi"/>
                <w:sz w:val="20"/>
                <w:szCs w:val="20"/>
              </w:rPr>
              <w:t>Digital Literacy Focus: Online Relationships</w:t>
            </w:r>
          </w:p>
        </w:tc>
        <w:tc>
          <w:tcPr>
            <w:tcW w:w="2394" w:type="dxa"/>
          </w:tcPr>
          <w:p w14:paraId="68D3D48F" w14:textId="2E973E0F" w:rsidR="00796860" w:rsidRPr="002E64ED" w:rsidRDefault="00796860" w:rsidP="007968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6860">
              <w:rPr>
                <w:rFonts w:cstheme="minorHAnsi"/>
                <w:sz w:val="20"/>
                <w:szCs w:val="20"/>
              </w:rPr>
              <w:t>Digital Literacy Focus: Online Reputation and Online Bullying</w:t>
            </w:r>
          </w:p>
        </w:tc>
        <w:tc>
          <w:tcPr>
            <w:tcW w:w="2207" w:type="dxa"/>
          </w:tcPr>
          <w:p w14:paraId="218E65A4" w14:textId="40C2606A" w:rsidR="00796860" w:rsidRPr="002E64ED" w:rsidRDefault="00796860" w:rsidP="007968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6860">
              <w:rPr>
                <w:rFonts w:cstheme="minorHAnsi"/>
                <w:sz w:val="20"/>
                <w:szCs w:val="20"/>
              </w:rPr>
              <w:t>Digital Literacy Focus: Managing Online Information</w:t>
            </w:r>
          </w:p>
        </w:tc>
        <w:tc>
          <w:tcPr>
            <w:tcW w:w="2250" w:type="dxa"/>
          </w:tcPr>
          <w:p w14:paraId="6EDE096F" w14:textId="7BF98D5C" w:rsidR="00796860" w:rsidRPr="00796860" w:rsidRDefault="00796860" w:rsidP="00796860">
            <w:pPr>
              <w:shd w:val="clear" w:color="auto" w:fill="FFFFFF"/>
              <w:spacing w:after="75"/>
              <w:jc w:val="center"/>
              <w:rPr>
                <w:rFonts w:cstheme="minorHAnsi"/>
                <w:sz w:val="20"/>
                <w:szCs w:val="20"/>
              </w:rPr>
            </w:pPr>
            <w:r w:rsidRPr="00796860">
              <w:rPr>
                <w:rFonts w:cstheme="minorHAnsi"/>
                <w:sz w:val="20"/>
                <w:szCs w:val="20"/>
              </w:rPr>
              <w:t>Digital Literacy Focus: Health, Wellbeing and Lifestyle</w:t>
            </w:r>
          </w:p>
        </w:tc>
        <w:tc>
          <w:tcPr>
            <w:tcW w:w="2666" w:type="dxa"/>
          </w:tcPr>
          <w:p w14:paraId="2FB0EDDF" w14:textId="77777777" w:rsidR="00796860" w:rsidRPr="00796860" w:rsidRDefault="00796860" w:rsidP="007968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6860">
              <w:rPr>
                <w:rFonts w:cstheme="minorHAnsi"/>
                <w:sz w:val="20"/>
                <w:szCs w:val="20"/>
              </w:rPr>
              <w:t>Digital Literacy Focus: Privacy and Security</w:t>
            </w:r>
          </w:p>
          <w:p w14:paraId="571CE4C1" w14:textId="31A249C5" w:rsidR="00796860" w:rsidRPr="002E64ED" w:rsidRDefault="00796860" w:rsidP="007968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6860">
              <w:rPr>
                <w:rFonts w:cstheme="minorHAnsi"/>
                <w:sz w:val="20"/>
                <w:szCs w:val="20"/>
              </w:rPr>
              <w:t>Copyright and Ownership</w:t>
            </w:r>
          </w:p>
        </w:tc>
      </w:tr>
      <w:tr w:rsidR="00796860" w14:paraId="60B5BEE4" w14:textId="77777777" w:rsidTr="0061712B">
        <w:trPr>
          <w:trHeight w:val="431"/>
        </w:trPr>
        <w:tc>
          <w:tcPr>
            <w:tcW w:w="1370" w:type="dxa"/>
            <w:shd w:val="clear" w:color="auto" w:fill="00B0F0"/>
          </w:tcPr>
          <w:p w14:paraId="15D6353D" w14:textId="77777777" w:rsidR="00796860" w:rsidRDefault="00796860" w:rsidP="007968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History</w:t>
            </w:r>
          </w:p>
          <w:p w14:paraId="55C51A22" w14:textId="77777777" w:rsidR="00796860" w:rsidRDefault="00796860" w:rsidP="00796860">
            <w:pPr>
              <w:jc w:val="center"/>
              <w:rPr>
                <w:b/>
                <w:sz w:val="24"/>
                <w:szCs w:val="24"/>
              </w:rPr>
            </w:pPr>
          </w:p>
          <w:p w14:paraId="0588744E" w14:textId="77777777" w:rsidR="00796860" w:rsidRPr="00A7381B" w:rsidRDefault="00796860" w:rsidP="007968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14:paraId="5EE281AA" w14:textId="0259E62B" w:rsidR="00796860" w:rsidRPr="005841EE" w:rsidRDefault="00796860" w:rsidP="0079686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3" w:type="dxa"/>
          </w:tcPr>
          <w:p w14:paraId="0DA56336" w14:textId="3409450D" w:rsidR="00796860" w:rsidRPr="005841EE" w:rsidRDefault="00796860" w:rsidP="007968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41EE">
              <w:rPr>
                <w:rFonts w:cstheme="minorHAnsi"/>
                <w:sz w:val="20"/>
                <w:szCs w:val="20"/>
              </w:rPr>
              <w:t>Events beyond living memory</w:t>
            </w:r>
          </w:p>
          <w:p w14:paraId="5E0E19A8" w14:textId="77777777" w:rsidR="00796860" w:rsidRPr="005841EE" w:rsidRDefault="00796860" w:rsidP="007968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41EE">
              <w:rPr>
                <w:rFonts w:cstheme="minorHAnsi"/>
                <w:sz w:val="20"/>
                <w:szCs w:val="20"/>
              </w:rPr>
              <w:t>Remembrance</w:t>
            </w:r>
          </w:p>
          <w:p w14:paraId="329552D7" w14:textId="3C333AC7" w:rsidR="00796860" w:rsidRPr="005841EE" w:rsidRDefault="00796860" w:rsidP="00796860">
            <w:pPr>
              <w:rPr>
                <w:rFonts w:cstheme="minorHAnsi"/>
                <w:sz w:val="20"/>
                <w:szCs w:val="20"/>
              </w:rPr>
            </w:pPr>
            <w:r w:rsidRPr="005841EE">
              <w:rPr>
                <w:rFonts w:cstheme="minorHAnsi"/>
                <w:sz w:val="20"/>
                <w:szCs w:val="20"/>
              </w:rPr>
              <w:t xml:space="preserve">The first flight- The Wright Brothers </w:t>
            </w:r>
          </w:p>
        </w:tc>
        <w:tc>
          <w:tcPr>
            <w:tcW w:w="2394" w:type="dxa"/>
          </w:tcPr>
          <w:p w14:paraId="2597D427" w14:textId="345377D3" w:rsidR="00796860" w:rsidRPr="00C4303F" w:rsidRDefault="00796860" w:rsidP="0079686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07" w:type="dxa"/>
          </w:tcPr>
          <w:p w14:paraId="1F5984C5" w14:textId="77777777" w:rsidR="00796860" w:rsidRPr="00C4303F" w:rsidRDefault="00796860" w:rsidP="0079686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4303F">
              <w:rPr>
                <w:rFonts w:cstheme="minorHAnsi"/>
                <w:color w:val="000000" w:themeColor="text1"/>
                <w:sz w:val="20"/>
                <w:szCs w:val="20"/>
              </w:rPr>
              <w:t>Significant person-</w:t>
            </w:r>
          </w:p>
          <w:p w14:paraId="5258B4FE" w14:textId="77777777" w:rsidR="00796860" w:rsidRPr="00C4303F" w:rsidRDefault="00796860" w:rsidP="0079686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4303F">
              <w:rPr>
                <w:rFonts w:cstheme="minorHAnsi"/>
                <w:color w:val="000000" w:themeColor="text1"/>
                <w:sz w:val="20"/>
                <w:szCs w:val="20"/>
              </w:rPr>
              <w:t>Captain James Cook</w:t>
            </w:r>
          </w:p>
          <w:p w14:paraId="705B1112" w14:textId="77777777" w:rsidR="00796860" w:rsidRPr="00C4303F" w:rsidRDefault="00796860" w:rsidP="0079686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303F">
              <w:rPr>
                <w:color w:val="000000" w:themeColor="text1"/>
                <w:sz w:val="18"/>
                <w:szCs w:val="18"/>
              </w:rPr>
              <w:t>Tim Berners Lee</w:t>
            </w:r>
          </w:p>
          <w:p w14:paraId="4910F130" w14:textId="5477B3A3" w:rsidR="00796860" w:rsidRPr="00C4303F" w:rsidRDefault="00796860" w:rsidP="0079686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C4303F">
              <w:rPr>
                <w:color w:val="000000" w:themeColor="text1"/>
                <w:sz w:val="18"/>
                <w:szCs w:val="18"/>
              </w:rPr>
              <w:t xml:space="preserve">(Inventor of the Internet) </w:t>
            </w:r>
            <w:r w:rsidRPr="00C4303F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</w:p>
          <w:p w14:paraId="4CB2B209" w14:textId="1A441AE3" w:rsidR="00796860" w:rsidRPr="00C4303F" w:rsidRDefault="00796860" w:rsidP="0079686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E64E340" w14:textId="77777777" w:rsidR="00796860" w:rsidRPr="005841EE" w:rsidRDefault="00796860" w:rsidP="0079686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6" w:type="dxa"/>
          </w:tcPr>
          <w:p w14:paraId="7F6F023C" w14:textId="66D38FA3" w:rsidR="00796860" w:rsidRPr="005841EE" w:rsidRDefault="00796860" w:rsidP="0079686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History of Toys </w:t>
            </w:r>
          </w:p>
        </w:tc>
      </w:tr>
      <w:tr w:rsidR="00796860" w14:paraId="05BC2C49" w14:textId="77777777" w:rsidTr="0061712B">
        <w:trPr>
          <w:trHeight w:val="718"/>
        </w:trPr>
        <w:tc>
          <w:tcPr>
            <w:tcW w:w="1370" w:type="dxa"/>
            <w:shd w:val="clear" w:color="auto" w:fill="00B0F0"/>
          </w:tcPr>
          <w:p w14:paraId="37691DDA" w14:textId="77777777" w:rsidR="00796860" w:rsidRDefault="00796860" w:rsidP="007968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Geography</w:t>
            </w:r>
          </w:p>
          <w:p w14:paraId="56AAF2AF" w14:textId="77777777" w:rsidR="00796860" w:rsidRDefault="00796860" w:rsidP="00796860">
            <w:pPr>
              <w:jc w:val="center"/>
              <w:rPr>
                <w:b/>
                <w:sz w:val="24"/>
                <w:szCs w:val="24"/>
              </w:rPr>
            </w:pPr>
          </w:p>
          <w:p w14:paraId="772D1024" w14:textId="77777777" w:rsidR="00796860" w:rsidRPr="00A7381B" w:rsidRDefault="00796860" w:rsidP="007968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14:paraId="14E2CBA8" w14:textId="0006DC72" w:rsidR="00796860" w:rsidRPr="006C4E43" w:rsidRDefault="00796860" w:rsidP="007968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4E43">
              <w:rPr>
                <w:rFonts w:cstheme="minorHAnsi"/>
                <w:b/>
                <w:sz w:val="20"/>
                <w:szCs w:val="20"/>
              </w:rPr>
              <w:t>Areas in the UK</w:t>
            </w:r>
          </w:p>
          <w:p w14:paraId="16D13CDA" w14:textId="32A886D4" w:rsidR="00796860" w:rsidRPr="005841EE" w:rsidRDefault="00796860" w:rsidP="007968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4E43">
              <w:rPr>
                <w:rFonts w:cstheme="minorHAnsi"/>
                <w:b/>
                <w:sz w:val="20"/>
                <w:szCs w:val="20"/>
              </w:rPr>
              <w:t>Our country</w:t>
            </w:r>
          </w:p>
        </w:tc>
        <w:tc>
          <w:tcPr>
            <w:tcW w:w="2213" w:type="dxa"/>
          </w:tcPr>
          <w:p w14:paraId="74182FC3" w14:textId="4EAACB18" w:rsidR="00796860" w:rsidRPr="005841EE" w:rsidRDefault="00796860" w:rsidP="007968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41E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94" w:type="dxa"/>
          </w:tcPr>
          <w:p w14:paraId="7D99DDFC" w14:textId="77777777" w:rsidR="00796860" w:rsidRPr="00C4303F" w:rsidRDefault="00796860" w:rsidP="0079686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4303F">
              <w:rPr>
                <w:rFonts w:cstheme="minorHAnsi"/>
                <w:b/>
                <w:color w:val="000000" w:themeColor="text1"/>
                <w:sz w:val="20"/>
                <w:szCs w:val="20"/>
              </w:rPr>
              <w:t>Wonderful Weather-UK</w:t>
            </w:r>
          </w:p>
          <w:p w14:paraId="7B3E6C8A" w14:textId="77777777" w:rsidR="00796860" w:rsidRPr="00C4303F" w:rsidRDefault="00796860" w:rsidP="0079686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EED515C" w14:textId="02FFB39A" w:rsidR="00796860" w:rsidRPr="00C4303F" w:rsidRDefault="00796860" w:rsidP="0079686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07" w:type="dxa"/>
          </w:tcPr>
          <w:p w14:paraId="51572AA3" w14:textId="77777777" w:rsidR="00796860" w:rsidRPr="00C4303F" w:rsidRDefault="00796860" w:rsidP="0079686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8214368" w14:textId="269F65C5" w:rsidR="00796860" w:rsidRPr="00B672F4" w:rsidRDefault="00796860" w:rsidP="0079686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672F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Local place study: Caton </w:t>
            </w:r>
          </w:p>
          <w:p w14:paraId="180B7E7E" w14:textId="6224D349" w:rsidR="00796860" w:rsidRPr="005841EE" w:rsidRDefault="00796860" w:rsidP="00796860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666" w:type="dxa"/>
          </w:tcPr>
          <w:p w14:paraId="0C0061FF" w14:textId="77777777" w:rsidR="00796860" w:rsidRPr="005841EE" w:rsidRDefault="00796860" w:rsidP="0079686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96860" w14:paraId="5B9FB186" w14:textId="77777777" w:rsidTr="0061712B">
        <w:trPr>
          <w:trHeight w:val="431"/>
        </w:trPr>
        <w:tc>
          <w:tcPr>
            <w:tcW w:w="1370" w:type="dxa"/>
            <w:shd w:val="clear" w:color="auto" w:fill="00B0F0"/>
          </w:tcPr>
          <w:p w14:paraId="1EFBAC49" w14:textId="77777777" w:rsidR="00796860" w:rsidRDefault="00796860" w:rsidP="007968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</w:t>
            </w:r>
          </w:p>
          <w:p w14:paraId="380D361A" w14:textId="77777777" w:rsidR="00796860" w:rsidRDefault="00796860" w:rsidP="00796860">
            <w:pPr>
              <w:jc w:val="center"/>
              <w:rPr>
                <w:b/>
                <w:sz w:val="24"/>
                <w:szCs w:val="24"/>
              </w:rPr>
            </w:pPr>
          </w:p>
          <w:p w14:paraId="6DE14528" w14:textId="77777777" w:rsidR="00796860" w:rsidRPr="00A7381B" w:rsidRDefault="00796860" w:rsidP="007968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14:paraId="73FE6C7A" w14:textId="75434365" w:rsidR="00796860" w:rsidRPr="005841EE" w:rsidRDefault="00796860" w:rsidP="0079686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841EE">
              <w:rPr>
                <w:rFonts w:cstheme="minorHAnsi"/>
                <w:b/>
                <w:bCs/>
                <w:sz w:val="20"/>
                <w:szCs w:val="20"/>
              </w:rPr>
              <w:t>The Place Where I Live:</w:t>
            </w:r>
          </w:p>
          <w:p w14:paraId="683735DC" w14:textId="73D0F54B" w:rsidR="00796860" w:rsidRPr="005841EE" w:rsidRDefault="00796860" w:rsidP="007968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41EE">
              <w:rPr>
                <w:rFonts w:cstheme="minorHAnsi"/>
                <w:sz w:val="20"/>
                <w:szCs w:val="20"/>
              </w:rPr>
              <w:t>Playground Games, rolling, throwing, catching, kicking a ball.</w:t>
            </w:r>
            <w:r w:rsidRPr="005841E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6B192CAB" w14:textId="4883E42D" w:rsidR="00796860" w:rsidRPr="005841EE" w:rsidRDefault="00796860" w:rsidP="007968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41EE">
              <w:rPr>
                <w:rFonts w:cstheme="minorHAnsi"/>
                <w:b/>
                <w:bCs/>
                <w:sz w:val="20"/>
                <w:szCs w:val="20"/>
              </w:rPr>
              <w:t>Fire, Fire:</w:t>
            </w:r>
          </w:p>
          <w:p w14:paraId="7626F4D5" w14:textId="144AEBAE" w:rsidR="00796860" w:rsidRPr="005841EE" w:rsidRDefault="00796860" w:rsidP="007968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41EE">
              <w:rPr>
                <w:rFonts w:cstheme="minorHAnsi"/>
                <w:sz w:val="20"/>
                <w:szCs w:val="20"/>
              </w:rPr>
              <w:t xml:space="preserve"> Gymnastics.</w:t>
            </w:r>
          </w:p>
        </w:tc>
        <w:tc>
          <w:tcPr>
            <w:tcW w:w="2213" w:type="dxa"/>
          </w:tcPr>
          <w:p w14:paraId="1759377A" w14:textId="75A801EB" w:rsidR="00796860" w:rsidRPr="005841EE" w:rsidRDefault="00796860" w:rsidP="007968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41EE">
              <w:rPr>
                <w:rFonts w:cstheme="minorHAnsi"/>
                <w:b/>
                <w:bCs/>
                <w:sz w:val="20"/>
                <w:szCs w:val="20"/>
              </w:rPr>
              <w:t>Fighting Fit:</w:t>
            </w:r>
            <w:r w:rsidRPr="005841E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8DBBED3" w14:textId="4B982AEA" w:rsidR="00796860" w:rsidRPr="005841EE" w:rsidRDefault="00796860" w:rsidP="007968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41EE">
              <w:rPr>
                <w:rFonts w:cstheme="minorHAnsi"/>
                <w:sz w:val="20"/>
                <w:szCs w:val="20"/>
              </w:rPr>
              <w:t>Fundamental movement skills/Gymnastics</w:t>
            </w:r>
          </w:p>
          <w:p w14:paraId="70EF0C4A" w14:textId="496EA9CC" w:rsidR="00796860" w:rsidRPr="005841EE" w:rsidRDefault="00796860" w:rsidP="0079686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B74D0CB" w14:textId="7884A3BF" w:rsidR="00796860" w:rsidRPr="005841EE" w:rsidRDefault="00796860" w:rsidP="007968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41EE">
              <w:rPr>
                <w:rFonts w:cstheme="minorHAnsi"/>
                <w:b/>
                <w:bCs/>
                <w:sz w:val="20"/>
                <w:szCs w:val="20"/>
              </w:rPr>
              <w:t xml:space="preserve">Lost and Found: </w:t>
            </w:r>
          </w:p>
          <w:p w14:paraId="4F8B7F65" w14:textId="32E806C1" w:rsidR="00796860" w:rsidRPr="005841EE" w:rsidRDefault="00796860" w:rsidP="007968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41EE">
              <w:rPr>
                <w:rFonts w:cstheme="minorHAnsi"/>
                <w:sz w:val="20"/>
                <w:szCs w:val="20"/>
              </w:rPr>
              <w:t>Travelling using hopping, skipping, jumping, running. Rolling a ball, aiming at a target.</w:t>
            </w:r>
          </w:p>
        </w:tc>
        <w:tc>
          <w:tcPr>
            <w:tcW w:w="2394" w:type="dxa"/>
          </w:tcPr>
          <w:p w14:paraId="5E779AB9" w14:textId="564D4FCC" w:rsidR="00796860" w:rsidRPr="005841EE" w:rsidRDefault="00796860" w:rsidP="007968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41EE">
              <w:rPr>
                <w:rFonts w:cstheme="minorHAnsi"/>
                <w:b/>
                <w:bCs/>
                <w:sz w:val="20"/>
                <w:szCs w:val="20"/>
              </w:rPr>
              <w:t>Growth and Green Fingers:</w:t>
            </w:r>
          </w:p>
          <w:p w14:paraId="29DBC2D7" w14:textId="6E124CF3" w:rsidR="00796860" w:rsidRPr="005841EE" w:rsidRDefault="00796860" w:rsidP="007968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41EE">
              <w:rPr>
                <w:rFonts w:cstheme="minorHAnsi"/>
                <w:sz w:val="20"/>
                <w:szCs w:val="20"/>
              </w:rPr>
              <w:t xml:space="preserve"> Gymnastics</w:t>
            </w:r>
          </w:p>
          <w:p w14:paraId="693F8EF8" w14:textId="62833BBC" w:rsidR="00796860" w:rsidRPr="005841EE" w:rsidRDefault="00796860" w:rsidP="0079686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5841EE">
              <w:rPr>
                <w:rFonts w:cstheme="minorHAnsi"/>
                <w:b/>
                <w:bCs/>
                <w:sz w:val="20"/>
                <w:szCs w:val="20"/>
              </w:rPr>
              <w:t>Zog</w:t>
            </w:r>
            <w:proofErr w:type="spellEnd"/>
            <w:r w:rsidRPr="005841EE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35A334D0" w14:textId="25EE653E" w:rsidR="00796860" w:rsidRPr="005841EE" w:rsidRDefault="00796860" w:rsidP="007968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41EE">
              <w:rPr>
                <w:rFonts w:cstheme="minorHAnsi"/>
                <w:sz w:val="20"/>
                <w:szCs w:val="20"/>
              </w:rPr>
              <w:t>Dance based unit</w:t>
            </w:r>
          </w:p>
        </w:tc>
        <w:tc>
          <w:tcPr>
            <w:tcW w:w="2207" w:type="dxa"/>
          </w:tcPr>
          <w:p w14:paraId="1EAA1A28" w14:textId="22706C7D" w:rsidR="00796860" w:rsidRPr="005841EE" w:rsidRDefault="00796860" w:rsidP="007968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41EE">
              <w:rPr>
                <w:rFonts w:cstheme="minorHAnsi"/>
                <w:b/>
                <w:bCs/>
                <w:sz w:val="20"/>
                <w:szCs w:val="20"/>
              </w:rPr>
              <w:t>Farm Shop:</w:t>
            </w:r>
            <w:r w:rsidRPr="005841E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FECFD5E" w14:textId="02E678B0" w:rsidR="00796860" w:rsidRPr="005841EE" w:rsidRDefault="00796860" w:rsidP="007968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41EE">
              <w:rPr>
                <w:rFonts w:cstheme="minorHAnsi"/>
                <w:sz w:val="20"/>
                <w:szCs w:val="20"/>
              </w:rPr>
              <w:t>Throwing and catching, invasion games.</w:t>
            </w:r>
          </w:p>
          <w:p w14:paraId="0086E4B7" w14:textId="1C0EB0FC" w:rsidR="00796860" w:rsidRPr="005841EE" w:rsidRDefault="00796860" w:rsidP="007968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41EE">
              <w:rPr>
                <w:rFonts w:cstheme="minorHAnsi"/>
                <w:b/>
                <w:bCs/>
                <w:sz w:val="20"/>
                <w:szCs w:val="20"/>
              </w:rPr>
              <w:t>Dance:</w:t>
            </w:r>
          </w:p>
          <w:p w14:paraId="71A8305B" w14:textId="62AB8AFB" w:rsidR="00796860" w:rsidRPr="005841EE" w:rsidRDefault="00796860" w:rsidP="007968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41EE">
              <w:rPr>
                <w:rFonts w:cstheme="minorHAnsi"/>
                <w:sz w:val="20"/>
                <w:szCs w:val="20"/>
              </w:rPr>
              <w:t xml:space="preserve"> Based on topic theme</w:t>
            </w:r>
          </w:p>
          <w:p w14:paraId="512DD159" w14:textId="5E7018A0" w:rsidR="00796860" w:rsidRPr="005841EE" w:rsidRDefault="00796860" w:rsidP="0079686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695BDE7" w14:textId="6D9C259D" w:rsidR="00796860" w:rsidRPr="005841EE" w:rsidRDefault="00796860" w:rsidP="0079686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841EE">
              <w:rPr>
                <w:rFonts w:cstheme="minorHAnsi"/>
                <w:b/>
                <w:bCs/>
                <w:sz w:val="20"/>
                <w:szCs w:val="20"/>
              </w:rPr>
              <w:t xml:space="preserve">Robots: </w:t>
            </w:r>
          </w:p>
          <w:p w14:paraId="4DF01D78" w14:textId="55B348E2" w:rsidR="00796860" w:rsidRPr="005841EE" w:rsidRDefault="00796860" w:rsidP="007968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41EE">
              <w:rPr>
                <w:rFonts w:cstheme="minorHAnsi"/>
                <w:sz w:val="20"/>
                <w:szCs w:val="20"/>
              </w:rPr>
              <w:t>Athletics based unit.</w:t>
            </w:r>
          </w:p>
          <w:p w14:paraId="65C52F9A" w14:textId="32C002FE" w:rsidR="00796860" w:rsidRPr="005841EE" w:rsidRDefault="00796860" w:rsidP="007968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41EE">
              <w:rPr>
                <w:rFonts w:cstheme="minorHAnsi"/>
                <w:b/>
                <w:bCs/>
                <w:sz w:val="20"/>
                <w:szCs w:val="20"/>
              </w:rPr>
              <w:t>Great Outdoors:</w:t>
            </w:r>
            <w:r w:rsidRPr="005841EE">
              <w:rPr>
                <w:rFonts w:cstheme="minorHAnsi"/>
                <w:sz w:val="20"/>
                <w:szCs w:val="20"/>
              </w:rPr>
              <w:t xml:space="preserve"> Throwing and catching, attacking and defending.</w:t>
            </w:r>
          </w:p>
        </w:tc>
        <w:tc>
          <w:tcPr>
            <w:tcW w:w="2666" w:type="dxa"/>
          </w:tcPr>
          <w:p w14:paraId="194F7F4A" w14:textId="484059D2" w:rsidR="00796860" w:rsidRPr="005841EE" w:rsidRDefault="00796860" w:rsidP="0079686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841EE">
              <w:rPr>
                <w:rFonts w:cstheme="minorHAnsi"/>
                <w:b/>
                <w:bCs/>
                <w:sz w:val="20"/>
                <w:szCs w:val="20"/>
              </w:rPr>
              <w:t>Wind in the Willows:</w:t>
            </w:r>
          </w:p>
          <w:p w14:paraId="24E0ABF0" w14:textId="39D9EFCC" w:rsidR="00796860" w:rsidRPr="005841EE" w:rsidRDefault="00796860" w:rsidP="007968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41EE">
              <w:rPr>
                <w:rFonts w:cstheme="minorHAnsi"/>
                <w:sz w:val="20"/>
                <w:szCs w:val="20"/>
              </w:rPr>
              <w:t xml:space="preserve"> Danced based unit.</w:t>
            </w:r>
          </w:p>
          <w:p w14:paraId="32F3C055" w14:textId="6EC2E1DD" w:rsidR="00796860" w:rsidRPr="005841EE" w:rsidRDefault="00796860" w:rsidP="0079686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841EE">
              <w:rPr>
                <w:rFonts w:cstheme="minorHAnsi"/>
                <w:b/>
                <w:bCs/>
                <w:sz w:val="20"/>
                <w:szCs w:val="20"/>
              </w:rPr>
              <w:t>Buckets and Spades:</w:t>
            </w:r>
          </w:p>
          <w:p w14:paraId="6E9416F9" w14:textId="5864DCCD" w:rsidR="00796860" w:rsidRPr="005841EE" w:rsidRDefault="00796860" w:rsidP="007968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41EE">
              <w:rPr>
                <w:rFonts w:cstheme="minorHAnsi"/>
                <w:sz w:val="20"/>
                <w:szCs w:val="20"/>
              </w:rPr>
              <w:t>Fundamental Movement Skills, striking a ball and tactics.</w:t>
            </w:r>
          </w:p>
          <w:p w14:paraId="58C012D7" w14:textId="32DBD5CE" w:rsidR="00796860" w:rsidRPr="005841EE" w:rsidRDefault="00796860" w:rsidP="0079686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96860" w14:paraId="219518DE" w14:textId="77777777" w:rsidTr="0061712B">
        <w:trPr>
          <w:trHeight w:val="826"/>
        </w:trPr>
        <w:tc>
          <w:tcPr>
            <w:tcW w:w="1370" w:type="dxa"/>
            <w:shd w:val="clear" w:color="auto" w:fill="00B0F0"/>
          </w:tcPr>
          <w:p w14:paraId="687091B9" w14:textId="70203B40" w:rsidR="00796860" w:rsidRPr="00A7381B" w:rsidRDefault="00796860" w:rsidP="007968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 &amp; Design</w:t>
            </w:r>
          </w:p>
        </w:tc>
        <w:tc>
          <w:tcPr>
            <w:tcW w:w="1982" w:type="dxa"/>
          </w:tcPr>
          <w:p w14:paraId="0C5A4CC3" w14:textId="73221065" w:rsidR="00796860" w:rsidRPr="005841EE" w:rsidRDefault="00796860" w:rsidP="007968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41EE">
              <w:rPr>
                <w:rFonts w:cstheme="minorHAnsi"/>
                <w:sz w:val="20"/>
                <w:szCs w:val="20"/>
              </w:rPr>
              <w:t>Drawing &amp; Painting</w:t>
            </w:r>
          </w:p>
          <w:p w14:paraId="4193478A" w14:textId="625C5CB5" w:rsidR="00796860" w:rsidRPr="005841EE" w:rsidRDefault="00796860" w:rsidP="007968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41EE">
              <w:rPr>
                <w:rFonts w:cstheme="minorHAnsi"/>
                <w:sz w:val="20"/>
                <w:szCs w:val="20"/>
              </w:rPr>
              <w:t xml:space="preserve">Self Portraits </w:t>
            </w:r>
          </w:p>
        </w:tc>
        <w:tc>
          <w:tcPr>
            <w:tcW w:w="2213" w:type="dxa"/>
          </w:tcPr>
          <w:p w14:paraId="4A2C5119" w14:textId="7BE23AFF" w:rsidR="00796860" w:rsidRPr="005841EE" w:rsidRDefault="00796860" w:rsidP="0079686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4" w:type="dxa"/>
          </w:tcPr>
          <w:p w14:paraId="09179641" w14:textId="0FA7CD14" w:rsidR="00796860" w:rsidRPr="005841EE" w:rsidRDefault="00796860" w:rsidP="007968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41EE">
              <w:rPr>
                <w:rFonts w:cstheme="minorHAnsi"/>
                <w:sz w:val="20"/>
                <w:szCs w:val="20"/>
              </w:rPr>
              <w:t>Drawing&amp;</w:t>
            </w:r>
          </w:p>
          <w:p w14:paraId="5BB6851C" w14:textId="2DD54395" w:rsidR="00796860" w:rsidRPr="005841EE" w:rsidRDefault="00796860" w:rsidP="007968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41EE">
              <w:rPr>
                <w:rFonts w:cstheme="minorHAnsi"/>
                <w:sz w:val="20"/>
                <w:szCs w:val="20"/>
              </w:rPr>
              <w:t>3D Sculpture-</w:t>
            </w:r>
          </w:p>
          <w:p w14:paraId="21300F5D" w14:textId="20AC157E" w:rsidR="00796860" w:rsidRPr="005841EE" w:rsidRDefault="00796860" w:rsidP="007968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41EE">
              <w:rPr>
                <w:rFonts w:cstheme="minorHAnsi"/>
                <w:sz w:val="20"/>
                <w:szCs w:val="20"/>
              </w:rPr>
              <w:t xml:space="preserve">Clay animals </w:t>
            </w:r>
          </w:p>
        </w:tc>
        <w:tc>
          <w:tcPr>
            <w:tcW w:w="2207" w:type="dxa"/>
          </w:tcPr>
          <w:p w14:paraId="2C8A2103" w14:textId="77777777" w:rsidR="00796860" w:rsidRPr="005841EE" w:rsidRDefault="00796860" w:rsidP="0079686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BCA301C" w14:textId="4E26BB90" w:rsidR="00796860" w:rsidRPr="005841EE" w:rsidRDefault="00796860" w:rsidP="0079686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F25C9E5" w14:textId="77777777" w:rsidR="00796860" w:rsidRPr="005841EE" w:rsidRDefault="00796860" w:rsidP="007968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41EE">
              <w:rPr>
                <w:rFonts w:cstheme="minorHAnsi"/>
                <w:sz w:val="20"/>
                <w:szCs w:val="20"/>
              </w:rPr>
              <w:t>Textiles &amp;</w:t>
            </w:r>
          </w:p>
          <w:p w14:paraId="26A48D65" w14:textId="470D954F" w:rsidR="00796860" w:rsidRPr="005841EE" w:rsidRDefault="00796860" w:rsidP="007968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41EE">
              <w:rPr>
                <w:rFonts w:cstheme="minorHAnsi"/>
                <w:sz w:val="20"/>
                <w:szCs w:val="20"/>
              </w:rPr>
              <w:t>Drawing</w:t>
            </w:r>
          </w:p>
        </w:tc>
        <w:tc>
          <w:tcPr>
            <w:tcW w:w="2666" w:type="dxa"/>
          </w:tcPr>
          <w:p w14:paraId="34D674F0" w14:textId="77777777" w:rsidR="00796860" w:rsidRPr="005841EE" w:rsidRDefault="00796860" w:rsidP="0079686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1D132C3" w14:textId="494A75FF" w:rsidR="00796860" w:rsidRPr="005841EE" w:rsidRDefault="00796860" w:rsidP="0079686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96860" w14:paraId="7B8D6D56" w14:textId="77777777" w:rsidTr="0061712B">
        <w:trPr>
          <w:trHeight w:val="431"/>
        </w:trPr>
        <w:tc>
          <w:tcPr>
            <w:tcW w:w="1370" w:type="dxa"/>
            <w:shd w:val="clear" w:color="auto" w:fill="00B0F0"/>
          </w:tcPr>
          <w:p w14:paraId="2D99D226" w14:textId="5741334B" w:rsidR="00796860" w:rsidRDefault="00796860" w:rsidP="007968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Design Technology</w:t>
            </w:r>
          </w:p>
        </w:tc>
        <w:tc>
          <w:tcPr>
            <w:tcW w:w="1982" w:type="dxa"/>
          </w:tcPr>
          <w:p w14:paraId="011FD9FE" w14:textId="77777777" w:rsidR="00796860" w:rsidRPr="005841EE" w:rsidRDefault="00796860" w:rsidP="0079686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3" w:type="dxa"/>
          </w:tcPr>
          <w:p w14:paraId="3DFAA51D" w14:textId="081668A0" w:rsidR="00796860" w:rsidRPr="005C307A" w:rsidRDefault="00796860" w:rsidP="0079686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4" w:type="dxa"/>
          </w:tcPr>
          <w:p w14:paraId="539D1A15" w14:textId="77777777" w:rsidR="00796860" w:rsidRPr="005C307A" w:rsidRDefault="00796860" w:rsidP="0079686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7" w:type="dxa"/>
          </w:tcPr>
          <w:p w14:paraId="4CFE870C" w14:textId="7693249B" w:rsidR="00796860" w:rsidRPr="005C307A" w:rsidRDefault="00796860" w:rsidP="0079686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Structures </w:t>
            </w:r>
          </w:p>
        </w:tc>
        <w:tc>
          <w:tcPr>
            <w:tcW w:w="2250" w:type="dxa"/>
          </w:tcPr>
          <w:p w14:paraId="5B8FB505" w14:textId="77777777" w:rsidR="00796860" w:rsidRPr="005C307A" w:rsidRDefault="00796860" w:rsidP="0079686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6" w:type="dxa"/>
          </w:tcPr>
          <w:p w14:paraId="7ED696F4" w14:textId="77777777" w:rsidR="00796860" w:rsidRPr="00E81225" w:rsidRDefault="00796860" w:rsidP="00796860">
            <w:pPr>
              <w:jc w:val="center"/>
              <w:rPr>
                <w:sz w:val="20"/>
                <w:szCs w:val="14"/>
              </w:rPr>
            </w:pPr>
            <w:r w:rsidRPr="00E81225">
              <w:rPr>
                <w:sz w:val="20"/>
                <w:szCs w:val="14"/>
              </w:rPr>
              <w:t>Textiles</w:t>
            </w:r>
          </w:p>
          <w:p w14:paraId="33205C9B" w14:textId="09C546FB" w:rsidR="00796860" w:rsidRPr="005C307A" w:rsidRDefault="00796860" w:rsidP="0079686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96860" w14:paraId="15F78AC0" w14:textId="77777777" w:rsidTr="0061712B">
        <w:trPr>
          <w:trHeight w:val="431"/>
        </w:trPr>
        <w:tc>
          <w:tcPr>
            <w:tcW w:w="1370" w:type="dxa"/>
            <w:shd w:val="clear" w:color="auto" w:fill="00B0F0"/>
          </w:tcPr>
          <w:p w14:paraId="6FE7AEB3" w14:textId="77777777" w:rsidR="00796860" w:rsidRDefault="00796860" w:rsidP="007968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  <w:p w14:paraId="2625EFC2" w14:textId="77777777" w:rsidR="00796860" w:rsidRDefault="00796860" w:rsidP="007968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14:paraId="4172B31A" w14:textId="650202D6" w:rsidR="00796860" w:rsidRPr="005841EE" w:rsidRDefault="00796860" w:rsidP="007968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41EE">
              <w:rPr>
                <w:rFonts w:cstheme="minorHAnsi"/>
                <w:sz w:val="20"/>
                <w:szCs w:val="20"/>
              </w:rPr>
              <w:t>Music express – Ourselves.</w:t>
            </w:r>
          </w:p>
          <w:p w14:paraId="186B9A27" w14:textId="50C6FCC1" w:rsidR="00796860" w:rsidRPr="005841EE" w:rsidRDefault="00796860" w:rsidP="007968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41EE">
              <w:rPr>
                <w:rFonts w:cstheme="minorHAnsi"/>
                <w:sz w:val="20"/>
                <w:szCs w:val="20"/>
              </w:rPr>
              <w:t>(exploring sounds)</w:t>
            </w:r>
          </w:p>
        </w:tc>
        <w:tc>
          <w:tcPr>
            <w:tcW w:w="2213" w:type="dxa"/>
          </w:tcPr>
          <w:p w14:paraId="7305983E" w14:textId="17D3482A" w:rsidR="00796860" w:rsidRPr="005841EE" w:rsidRDefault="00796860" w:rsidP="007968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41EE">
              <w:rPr>
                <w:rFonts w:cstheme="minorHAnsi"/>
                <w:sz w:val="20"/>
                <w:szCs w:val="20"/>
              </w:rPr>
              <w:t>Learn a Christmas song with percussion instruments.</w:t>
            </w:r>
          </w:p>
        </w:tc>
        <w:tc>
          <w:tcPr>
            <w:tcW w:w="2394" w:type="dxa"/>
          </w:tcPr>
          <w:p w14:paraId="452E01CA" w14:textId="020D2F6F" w:rsidR="00796860" w:rsidRPr="005841EE" w:rsidRDefault="00796860" w:rsidP="007968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41EE">
              <w:rPr>
                <w:rFonts w:cstheme="minorHAnsi"/>
                <w:sz w:val="20"/>
                <w:szCs w:val="20"/>
              </w:rPr>
              <w:t>Music express – machines</w:t>
            </w:r>
          </w:p>
          <w:p w14:paraId="666391D1" w14:textId="2678026E" w:rsidR="00796860" w:rsidRPr="005841EE" w:rsidRDefault="00796860" w:rsidP="007968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41EE">
              <w:rPr>
                <w:rFonts w:cstheme="minorHAnsi"/>
                <w:sz w:val="20"/>
                <w:szCs w:val="20"/>
              </w:rPr>
              <w:t>(beat)</w:t>
            </w:r>
          </w:p>
          <w:p w14:paraId="38AE66B4" w14:textId="77777777" w:rsidR="00796860" w:rsidRPr="005841EE" w:rsidRDefault="00796860" w:rsidP="0079686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7" w:type="dxa"/>
          </w:tcPr>
          <w:p w14:paraId="411CCAD9" w14:textId="72EDD86E" w:rsidR="00796860" w:rsidRPr="005841EE" w:rsidRDefault="00796860" w:rsidP="007968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41EE">
              <w:rPr>
                <w:rFonts w:cstheme="minorHAnsi"/>
                <w:sz w:val="20"/>
                <w:szCs w:val="20"/>
              </w:rPr>
              <w:t>Music express – Year 2 – seasons.</w:t>
            </w:r>
          </w:p>
          <w:p w14:paraId="15A6DBB0" w14:textId="653F562E" w:rsidR="00796860" w:rsidRPr="005841EE" w:rsidRDefault="00796860" w:rsidP="007968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41EE">
              <w:rPr>
                <w:rFonts w:cstheme="minorHAnsi"/>
                <w:sz w:val="20"/>
                <w:szCs w:val="20"/>
              </w:rPr>
              <w:t>(pitch)</w:t>
            </w:r>
          </w:p>
        </w:tc>
        <w:tc>
          <w:tcPr>
            <w:tcW w:w="2250" w:type="dxa"/>
          </w:tcPr>
          <w:p w14:paraId="3D46AFAD" w14:textId="55FEEEBD" w:rsidR="00796860" w:rsidRPr="005841EE" w:rsidRDefault="00796860" w:rsidP="007968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41EE">
              <w:rPr>
                <w:rFonts w:cstheme="minorHAnsi"/>
                <w:sz w:val="20"/>
                <w:szCs w:val="20"/>
              </w:rPr>
              <w:t xml:space="preserve">Play a song with the boom whackers. </w:t>
            </w:r>
          </w:p>
        </w:tc>
        <w:tc>
          <w:tcPr>
            <w:tcW w:w="2666" w:type="dxa"/>
          </w:tcPr>
          <w:p w14:paraId="5BCE574A" w14:textId="7A4E539F" w:rsidR="00796860" w:rsidRPr="005841EE" w:rsidRDefault="00796860" w:rsidP="007968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41EE">
              <w:rPr>
                <w:rFonts w:cstheme="minorHAnsi"/>
                <w:sz w:val="20"/>
                <w:szCs w:val="20"/>
              </w:rPr>
              <w:t>Listen to a range of music.</w:t>
            </w:r>
          </w:p>
        </w:tc>
      </w:tr>
      <w:tr w:rsidR="00796860" w14:paraId="16A98702" w14:textId="77777777" w:rsidTr="0061712B">
        <w:trPr>
          <w:trHeight w:val="431"/>
        </w:trPr>
        <w:tc>
          <w:tcPr>
            <w:tcW w:w="1370" w:type="dxa"/>
            <w:shd w:val="clear" w:color="auto" w:fill="00B0F0"/>
          </w:tcPr>
          <w:p w14:paraId="5492AB8F" w14:textId="77777777" w:rsidR="00796860" w:rsidRDefault="00796860" w:rsidP="007968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PSHE</w:t>
            </w:r>
          </w:p>
          <w:p w14:paraId="19CC758D" w14:textId="77777777" w:rsidR="00796860" w:rsidRDefault="00796860" w:rsidP="00796860">
            <w:pPr>
              <w:jc w:val="center"/>
              <w:rPr>
                <w:b/>
                <w:sz w:val="24"/>
                <w:szCs w:val="24"/>
              </w:rPr>
            </w:pPr>
          </w:p>
          <w:p w14:paraId="53C66B94" w14:textId="77777777" w:rsidR="00796860" w:rsidRPr="00A7381B" w:rsidRDefault="00796860" w:rsidP="007968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14:paraId="3BC93EA3" w14:textId="0712E6B6" w:rsidR="00796860" w:rsidRPr="005841EE" w:rsidRDefault="00796860" w:rsidP="00796860">
            <w:pPr>
              <w:spacing w:line="259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5841E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Relationships</w:t>
            </w:r>
          </w:p>
          <w:p w14:paraId="7E19DFEF" w14:textId="3F7BA4B1" w:rsidR="00796860" w:rsidRPr="005841EE" w:rsidRDefault="00796860" w:rsidP="007968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41EE">
              <w:rPr>
                <w:rFonts w:eastAsia="Calibri" w:cstheme="minorHAnsi"/>
                <w:color w:val="000000" w:themeColor="text1"/>
                <w:sz w:val="20"/>
                <w:szCs w:val="20"/>
              </w:rPr>
              <w:t>Families and Relationships</w:t>
            </w:r>
          </w:p>
        </w:tc>
        <w:tc>
          <w:tcPr>
            <w:tcW w:w="2213" w:type="dxa"/>
          </w:tcPr>
          <w:p w14:paraId="1DD6C9A6" w14:textId="22D6275F" w:rsidR="00796860" w:rsidRPr="005841EE" w:rsidRDefault="00796860" w:rsidP="00796860">
            <w:pPr>
              <w:spacing w:line="259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</w:pPr>
            <w:r w:rsidRPr="005841E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Relationships</w:t>
            </w:r>
          </w:p>
          <w:p w14:paraId="0BA3CE6D" w14:textId="67ED86C0" w:rsidR="00796860" w:rsidRPr="005841EE" w:rsidRDefault="00796860" w:rsidP="00796860">
            <w:pPr>
              <w:spacing w:line="259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5841EE">
              <w:rPr>
                <w:rFonts w:eastAsia="Calibri" w:cstheme="minorHAnsi"/>
                <w:color w:val="000000" w:themeColor="text1"/>
                <w:sz w:val="20"/>
                <w:szCs w:val="20"/>
              </w:rPr>
              <w:t>Safe Relationships</w:t>
            </w:r>
          </w:p>
          <w:p w14:paraId="77F73FDF" w14:textId="2FC7CCB8" w:rsidR="00796860" w:rsidRPr="005841EE" w:rsidRDefault="00796860" w:rsidP="00796860">
            <w:pPr>
              <w:spacing w:line="259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</w:pPr>
            <w:r w:rsidRPr="005841EE">
              <w:rPr>
                <w:rFonts w:eastAsia="Calibri" w:cstheme="minorHAnsi"/>
                <w:color w:val="000000" w:themeColor="text1"/>
                <w:sz w:val="20"/>
                <w:szCs w:val="20"/>
              </w:rPr>
              <w:t>Respecting Ourselves and Others</w:t>
            </w:r>
          </w:p>
          <w:p w14:paraId="41B0C57E" w14:textId="7FA945CD" w:rsidR="00796860" w:rsidRPr="005841EE" w:rsidRDefault="00796860" w:rsidP="0079686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4" w:type="dxa"/>
          </w:tcPr>
          <w:p w14:paraId="140B69D4" w14:textId="02846E83" w:rsidR="00796860" w:rsidRPr="005841EE" w:rsidRDefault="00796860" w:rsidP="00796860">
            <w:pPr>
              <w:spacing w:line="259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5841E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Living in the Wider World</w:t>
            </w:r>
          </w:p>
          <w:p w14:paraId="7C9D37EA" w14:textId="6E985511" w:rsidR="00796860" w:rsidRPr="005841EE" w:rsidRDefault="00796860" w:rsidP="00796860">
            <w:pPr>
              <w:spacing w:line="259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</w:pPr>
            <w:r w:rsidRPr="005841EE">
              <w:rPr>
                <w:rFonts w:eastAsia="Calibri" w:cstheme="minorHAnsi"/>
                <w:color w:val="000000" w:themeColor="text1"/>
                <w:sz w:val="20"/>
                <w:szCs w:val="20"/>
              </w:rPr>
              <w:t>Belonging to a community</w:t>
            </w:r>
          </w:p>
          <w:p w14:paraId="1EF84CF4" w14:textId="216A3D0D" w:rsidR="00796860" w:rsidRPr="005841EE" w:rsidRDefault="00796860" w:rsidP="00796860">
            <w:pPr>
              <w:spacing w:line="259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</w:pPr>
            <w:r w:rsidRPr="005841EE">
              <w:rPr>
                <w:rFonts w:eastAsia="Calibri" w:cstheme="minorHAnsi"/>
                <w:color w:val="000000" w:themeColor="text1"/>
                <w:sz w:val="20"/>
                <w:szCs w:val="20"/>
              </w:rPr>
              <w:t>Media Literacy and digital resilience</w:t>
            </w:r>
          </w:p>
          <w:p w14:paraId="35953B61" w14:textId="2F0C38EF" w:rsidR="00796860" w:rsidRPr="005841EE" w:rsidRDefault="00796860" w:rsidP="0079686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7" w:type="dxa"/>
          </w:tcPr>
          <w:p w14:paraId="4826FA69" w14:textId="4A1B3D3D" w:rsidR="00796860" w:rsidRPr="005841EE" w:rsidRDefault="00796860" w:rsidP="00796860">
            <w:pPr>
              <w:spacing w:line="259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</w:pPr>
            <w:r w:rsidRPr="005841E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Living in the Wider World</w:t>
            </w:r>
          </w:p>
          <w:p w14:paraId="3913D274" w14:textId="178DFA39" w:rsidR="00796860" w:rsidRPr="005841EE" w:rsidRDefault="00796860" w:rsidP="007968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41EE">
              <w:rPr>
                <w:rFonts w:eastAsia="Calibri" w:cstheme="minorHAnsi"/>
                <w:color w:val="000000" w:themeColor="text1"/>
                <w:sz w:val="20"/>
                <w:szCs w:val="20"/>
              </w:rPr>
              <w:t>Money and Work</w:t>
            </w:r>
          </w:p>
        </w:tc>
        <w:tc>
          <w:tcPr>
            <w:tcW w:w="2250" w:type="dxa"/>
          </w:tcPr>
          <w:p w14:paraId="52F9E0CB" w14:textId="084D0E20" w:rsidR="00796860" w:rsidRPr="005841EE" w:rsidRDefault="00796860" w:rsidP="00796860">
            <w:pPr>
              <w:spacing w:line="259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5841E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Health and Wellbeing</w:t>
            </w:r>
          </w:p>
          <w:p w14:paraId="6BEB7974" w14:textId="696326ED" w:rsidR="00796860" w:rsidRPr="005841EE" w:rsidRDefault="00796860" w:rsidP="00796860">
            <w:pPr>
              <w:spacing w:line="259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</w:pPr>
            <w:r w:rsidRPr="005841EE">
              <w:rPr>
                <w:rFonts w:eastAsia="Calibri" w:cstheme="minorHAnsi"/>
                <w:color w:val="000000" w:themeColor="text1"/>
                <w:sz w:val="20"/>
                <w:szCs w:val="20"/>
              </w:rPr>
              <w:t>Physical Health and Wellbeing</w:t>
            </w:r>
          </w:p>
          <w:p w14:paraId="72D3C9DD" w14:textId="08A64EA9" w:rsidR="00796860" w:rsidRPr="005841EE" w:rsidRDefault="00796860" w:rsidP="00796860">
            <w:pPr>
              <w:spacing w:line="259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</w:pPr>
            <w:r w:rsidRPr="005841EE">
              <w:rPr>
                <w:rFonts w:eastAsia="Calibri" w:cstheme="minorHAnsi"/>
                <w:color w:val="000000" w:themeColor="text1"/>
                <w:sz w:val="20"/>
                <w:szCs w:val="20"/>
              </w:rPr>
              <w:t>Growing and Changing</w:t>
            </w:r>
          </w:p>
          <w:p w14:paraId="487D7A4A" w14:textId="3B25D04D" w:rsidR="00796860" w:rsidRPr="005841EE" w:rsidRDefault="00796860" w:rsidP="0079686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6" w:type="dxa"/>
          </w:tcPr>
          <w:p w14:paraId="26BFEA2F" w14:textId="4E213BE6" w:rsidR="00796860" w:rsidRPr="005841EE" w:rsidRDefault="00796860" w:rsidP="00796860">
            <w:pPr>
              <w:spacing w:line="259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5841EE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Health and Wellbeing</w:t>
            </w:r>
          </w:p>
          <w:p w14:paraId="4FE2EBF8" w14:textId="0396D9D0" w:rsidR="00796860" w:rsidRPr="005841EE" w:rsidRDefault="00796860" w:rsidP="00796860">
            <w:pPr>
              <w:spacing w:line="259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</w:pPr>
            <w:r w:rsidRPr="005841EE">
              <w:rPr>
                <w:rFonts w:eastAsia="Calibri" w:cstheme="minorHAnsi"/>
                <w:color w:val="000000" w:themeColor="text1"/>
                <w:sz w:val="20"/>
                <w:szCs w:val="20"/>
              </w:rPr>
              <w:t>Keeping Safe</w:t>
            </w:r>
          </w:p>
          <w:p w14:paraId="10C95409" w14:textId="70882A3B" w:rsidR="00796860" w:rsidRPr="005841EE" w:rsidRDefault="00796860" w:rsidP="0079686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96860" w14:paraId="21F485EA" w14:textId="77777777" w:rsidTr="0061712B">
        <w:trPr>
          <w:trHeight w:val="431"/>
        </w:trPr>
        <w:tc>
          <w:tcPr>
            <w:tcW w:w="1370" w:type="dxa"/>
            <w:shd w:val="clear" w:color="auto" w:fill="00B0F0"/>
          </w:tcPr>
          <w:p w14:paraId="4C2280D2" w14:textId="06D16293" w:rsidR="00796860" w:rsidRDefault="00796860" w:rsidP="00796860">
            <w:pPr>
              <w:jc w:val="center"/>
              <w:rPr>
                <w:b/>
                <w:sz w:val="24"/>
                <w:szCs w:val="24"/>
              </w:rPr>
            </w:pPr>
            <w:r w:rsidRPr="00E26022">
              <w:rPr>
                <w:b/>
              </w:rPr>
              <w:lastRenderedPageBreak/>
              <w:t xml:space="preserve">Possible visits and experiences </w:t>
            </w:r>
          </w:p>
        </w:tc>
        <w:tc>
          <w:tcPr>
            <w:tcW w:w="1982" w:type="dxa"/>
          </w:tcPr>
          <w:p w14:paraId="62B4C6AA" w14:textId="77777777" w:rsidR="00796860" w:rsidRPr="005841EE" w:rsidRDefault="00796860" w:rsidP="00796860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13" w:type="dxa"/>
          </w:tcPr>
          <w:p w14:paraId="4C364172" w14:textId="77386533" w:rsidR="00796860" w:rsidRPr="008A3CA3" w:rsidRDefault="00796860" w:rsidP="00796860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A3CA3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Virtual theatre experience </w:t>
            </w:r>
          </w:p>
        </w:tc>
        <w:tc>
          <w:tcPr>
            <w:tcW w:w="2394" w:type="dxa"/>
          </w:tcPr>
          <w:p w14:paraId="58799C83" w14:textId="16E67D4F" w:rsidR="00796860" w:rsidRPr="005841EE" w:rsidRDefault="00796860" w:rsidP="00796860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Trip/visitors: </w:t>
            </w:r>
            <w:r w:rsidRPr="008A3CA3">
              <w:rPr>
                <w:rFonts w:eastAsia="Calibri" w:cstheme="minorHAnsi"/>
                <w:color w:val="000000" w:themeColor="text1"/>
                <w:sz w:val="20"/>
                <w:szCs w:val="20"/>
              </w:rPr>
              <w:t>Zoo</w:t>
            </w: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/animals</w:t>
            </w:r>
          </w:p>
        </w:tc>
        <w:tc>
          <w:tcPr>
            <w:tcW w:w="2207" w:type="dxa"/>
          </w:tcPr>
          <w:p w14:paraId="4C762F39" w14:textId="77777777" w:rsidR="00796860" w:rsidRPr="005841EE" w:rsidRDefault="00796860" w:rsidP="00796860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CFE6B2E" w14:textId="215DA6EB" w:rsidR="00796860" w:rsidRPr="005841EE" w:rsidRDefault="00796860" w:rsidP="00796860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Trip: </w:t>
            </w:r>
            <w:r w:rsidRPr="008A3CA3">
              <w:rPr>
                <w:rFonts w:eastAsia="Calibri" w:cstheme="minorHAnsi"/>
                <w:color w:val="000000" w:themeColor="text1"/>
                <w:sz w:val="20"/>
                <w:szCs w:val="20"/>
              </w:rPr>
              <w:t>Walk in the local area</w:t>
            </w:r>
          </w:p>
        </w:tc>
        <w:tc>
          <w:tcPr>
            <w:tcW w:w="2666" w:type="dxa"/>
          </w:tcPr>
          <w:p w14:paraId="7762BCDE" w14:textId="77777777" w:rsidR="00796860" w:rsidRPr="005841EE" w:rsidRDefault="00796860" w:rsidP="00796860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609A87D9" w14:textId="77777777" w:rsidR="00A7381B" w:rsidRPr="00A7381B" w:rsidRDefault="00A7381B" w:rsidP="0055134F">
      <w:pPr>
        <w:rPr>
          <w:color w:val="4472C4" w:themeColor="accent1"/>
          <w:sz w:val="44"/>
        </w:rPr>
      </w:pPr>
    </w:p>
    <w:sectPr w:rsidR="00A7381B" w:rsidRPr="00A7381B" w:rsidSect="00A738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752BF" w14:textId="77777777" w:rsidR="002743A1" w:rsidRDefault="002743A1" w:rsidP="00A7381B">
      <w:pPr>
        <w:spacing w:after="0" w:line="240" w:lineRule="auto"/>
      </w:pPr>
      <w:r>
        <w:separator/>
      </w:r>
    </w:p>
  </w:endnote>
  <w:endnote w:type="continuationSeparator" w:id="0">
    <w:p w14:paraId="4EEE11C8" w14:textId="77777777" w:rsidR="002743A1" w:rsidRDefault="002743A1" w:rsidP="00A7381B">
      <w:pPr>
        <w:spacing w:after="0" w:line="240" w:lineRule="auto"/>
      </w:pPr>
      <w:r>
        <w:continuationSeparator/>
      </w:r>
    </w:p>
  </w:endnote>
  <w:endnote w:type="continuationNotice" w:id="1">
    <w:p w14:paraId="3E278A42" w14:textId="77777777" w:rsidR="00475038" w:rsidRDefault="004750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54706" w14:textId="77777777" w:rsidR="00C6776E" w:rsidRDefault="00C677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1B546" w14:textId="77777777" w:rsidR="00C6776E" w:rsidRDefault="00C677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CA93E" w14:textId="77777777" w:rsidR="00C6776E" w:rsidRDefault="00C677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A8E86" w14:textId="77777777" w:rsidR="002743A1" w:rsidRDefault="002743A1" w:rsidP="00A7381B">
      <w:pPr>
        <w:spacing w:after="0" w:line="240" w:lineRule="auto"/>
      </w:pPr>
      <w:r>
        <w:separator/>
      </w:r>
    </w:p>
  </w:footnote>
  <w:footnote w:type="continuationSeparator" w:id="0">
    <w:p w14:paraId="1739C5A3" w14:textId="77777777" w:rsidR="002743A1" w:rsidRDefault="002743A1" w:rsidP="00A7381B">
      <w:pPr>
        <w:spacing w:after="0" w:line="240" w:lineRule="auto"/>
      </w:pPr>
      <w:r>
        <w:continuationSeparator/>
      </w:r>
    </w:p>
  </w:footnote>
  <w:footnote w:type="continuationNotice" w:id="1">
    <w:p w14:paraId="588F80B4" w14:textId="77777777" w:rsidR="00475038" w:rsidRDefault="004750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E5697" w14:textId="77777777" w:rsidR="00C6776E" w:rsidRDefault="00C677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F9B93" w14:textId="16EA33BD" w:rsidR="00A7381B" w:rsidRPr="00A7381B" w:rsidRDefault="00A7381B">
    <w:pPr>
      <w:pStyle w:val="Header"/>
      <w:rPr>
        <w:b/>
        <w:color w:val="4472C4" w:themeColor="accent1"/>
        <w:sz w:val="36"/>
      </w:rPr>
    </w:pPr>
    <w:r w:rsidRPr="00A7381B">
      <w:rPr>
        <w:b/>
        <w:noProof/>
        <w:color w:val="4472C4" w:themeColor="accent1"/>
        <w:sz w:val="36"/>
        <w:lang w:eastAsia="en-GB"/>
      </w:rPr>
      <w:drawing>
        <wp:anchor distT="0" distB="0" distL="114300" distR="114300" simplePos="0" relativeHeight="251658241" behindDoc="1" locked="0" layoutInCell="1" allowOverlap="1" wp14:anchorId="5F404F8B" wp14:editId="413868E7">
          <wp:simplePos x="0" y="0"/>
          <wp:positionH relativeFrom="margin">
            <wp:posOffset>8258175</wp:posOffset>
          </wp:positionH>
          <wp:positionV relativeFrom="paragraph">
            <wp:posOffset>-449580</wp:posOffset>
          </wp:positionV>
          <wp:extent cx="752475" cy="866140"/>
          <wp:effectExtent l="0" t="0" r="0" b="0"/>
          <wp:wrapTight wrapText="bothSides">
            <wp:wrapPolygon edited="0">
              <wp:start x="7656" y="0"/>
              <wp:lineTo x="1641" y="7126"/>
              <wp:lineTo x="2187" y="9501"/>
              <wp:lineTo x="7656" y="16152"/>
              <wp:lineTo x="7656" y="20428"/>
              <wp:lineTo x="14218" y="20428"/>
              <wp:lineTo x="14765" y="16152"/>
              <wp:lineTo x="20780" y="8076"/>
              <wp:lineTo x="19139" y="5701"/>
              <wp:lineTo x="14218" y="0"/>
              <wp:lineTo x="7656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6549" b="90088" l="9958" r="94684">
                                <a14:foregroundMark x1="67764" y1="35398" x2="67764" y2="35398"/>
                                <a14:foregroundMark x1="68439" y1="35398" x2="68439" y2="35398"/>
                                <a14:foregroundMark x1="67764" y1="39469" x2="67764" y2="39469"/>
                                <a14:foregroundMark x1="80000" y1="20000" x2="80000" y2="20000"/>
                                <a14:foregroundMark x1="88017" y1="38407" x2="88017" y2="38407"/>
                                <a14:foregroundMark x1="91730" y1="36283" x2="91730" y2="36283"/>
                                <a14:foregroundMark x1="77975" y1="11327" x2="77975" y2="11327"/>
                                <a14:foregroundMark x1="82700" y1="11858" x2="82700" y2="11858"/>
                                <a14:foregroundMark x1="94684" y1="29735" x2="94684" y2="29735"/>
                                <a14:foregroundMark x1="78987" y1="12566" x2="78987" y2="12566"/>
                                <a14:foregroundMark x1="81857" y1="7965" x2="81857" y2="7965"/>
                                <a14:foregroundMark x1="77046" y1="7080" x2="77046" y2="7080"/>
                                <a14:foregroundMark x1="83207" y1="89912" x2="83207" y2="89912"/>
                                <a14:foregroundMark x1="75865" y1="90265" x2="75865" y2="90265"/>
                                <a14:foregroundMark x1="82616" y1="6549" x2="82616" y2="6549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525"/>
                  <a:stretch/>
                </pic:blipFill>
                <pic:spPr bwMode="auto">
                  <a:xfrm>
                    <a:off x="0" y="0"/>
                    <a:ext cx="752475" cy="866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381B">
      <w:rPr>
        <w:b/>
        <w:noProof/>
        <w:color w:val="4472C4" w:themeColor="accent1"/>
        <w:sz w:val="36"/>
        <w:lang w:eastAsia="en-GB"/>
      </w:rPr>
      <w:drawing>
        <wp:anchor distT="0" distB="0" distL="114300" distR="114300" simplePos="0" relativeHeight="251658240" behindDoc="0" locked="0" layoutInCell="1" allowOverlap="1" wp14:anchorId="2C1D44DB" wp14:editId="79E73E5A">
          <wp:simplePos x="0" y="0"/>
          <wp:positionH relativeFrom="column">
            <wp:posOffset>-409575</wp:posOffset>
          </wp:positionH>
          <wp:positionV relativeFrom="paragraph">
            <wp:posOffset>-449580</wp:posOffset>
          </wp:positionV>
          <wp:extent cx="1609725" cy="768350"/>
          <wp:effectExtent l="0" t="0" r="0" b="0"/>
          <wp:wrapThrough wrapText="bothSides">
            <wp:wrapPolygon edited="0">
              <wp:start x="1278" y="3749"/>
              <wp:lineTo x="767" y="5891"/>
              <wp:lineTo x="256" y="18744"/>
              <wp:lineTo x="1022" y="19815"/>
              <wp:lineTo x="8436" y="20886"/>
              <wp:lineTo x="9714" y="20886"/>
              <wp:lineTo x="13804" y="20350"/>
              <wp:lineTo x="14826" y="18744"/>
              <wp:lineTo x="14570" y="11246"/>
              <wp:lineTo x="6902" y="5891"/>
              <wp:lineTo x="2556" y="3749"/>
              <wp:lineTo x="1278" y="3749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9912" b="89912" l="5485" r="89958">
                                <a14:foregroundMark x1="5485" y1="36283" x2="5485" y2="36283"/>
                                <a14:foregroundMark x1="15949" y1="36814" x2="15949" y2="36814"/>
                                <a14:foregroundMark x1="18819" y1="32212" x2="18819" y2="32212"/>
                                <a14:foregroundMark x1="23460" y1="33628" x2="23460" y2="33628"/>
                                <a14:foregroundMark x1="29873" y1="33451" x2="29873" y2="33451"/>
                                <a14:foregroundMark x1="7848" y1="51327" x2="7848" y2="51327"/>
                                <a14:foregroundMark x1="15527" y1="57168" x2="15527" y2="57168"/>
                                <a14:foregroundMark x1="26667" y1="58230" x2="26667" y2="58230"/>
                                <a14:foregroundMark x1="38734" y1="63894" x2="38734" y2="63894"/>
                                <a14:foregroundMark x1="43376" y1="64071" x2="43376" y2="64071"/>
                                <a14:foregroundMark x1="52405" y1="57345" x2="52405" y2="57345"/>
                                <a14:foregroundMark x1="56878" y1="50619" x2="56878" y2="50619"/>
                                <a14:foregroundMark x1="62700" y1="59823" x2="62700" y2="59823"/>
                                <a14:foregroundMark x1="5570" y1="84779" x2="5570" y2="84779"/>
                                <a14:foregroundMark x1="10802" y1="87080" x2="10802" y2="87080"/>
                                <a14:foregroundMark x1="14515" y1="84425" x2="14515" y2="84425"/>
                                <a14:foregroundMark x1="15612" y1="81947" x2="15612" y2="81947"/>
                                <a14:foregroundMark x1="18312" y1="84956" x2="18312" y2="84956"/>
                                <a14:foregroundMark x1="23460" y1="84248" x2="23460" y2="84248"/>
                                <a14:foregroundMark x1="27257" y1="87434" x2="27257" y2="87434"/>
                                <a14:foregroundMark x1="29705" y1="86726" x2="29705" y2="86726"/>
                                <a14:foregroundMark x1="29620" y1="82832" x2="29620" y2="82832"/>
                                <a14:foregroundMark x1="31646" y1="86195" x2="31646" y2="86195"/>
                                <a14:foregroundMark x1="34937" y1="85841" x2="34937" y2="85841"/>
                                <a14:foregroundMark x1="38143" y1="86195" x2="38143" y2="86195"/>
                                <a14:foregroundMark x1="40253" y1="87257" x2="40253" y2="87257"/>
                                <a14:foregroundMark x1="42616" y1="86549" x2="42616" y2="86549"/>
                                <a14:foregroundMark x1="47257" y1="83363" x2="47257" y2="83363"/>
                                <a14:foregroundMark x1="50802" y1="87434" x2="50802" y2="87434"/>
                                <a14:foregroundMark x1="53333" y1="83363" x2="53333" y2="83363"/>
                                <a14:foregroundMark x1="56793" y1="87434" x2="56793" y2="87434"/>
                                <a14:foregroundMark x1="60591" y1="86903" x2="60591" y2="86903"/>
                                <a14:foregroundMark x1="63882" y1="82301" x2="63882" y2="82301"/>
                                <a14:backgroundMark x1="80084" y1="60000" x2="80084" y2="60000"/>
                                <a14:backgroundMark x1="79662" y1="68319" x2="80422" y2="54336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381B">
      <w:rPr>
        <w:b/>
        <w:color w:val="4472C4" w:themeColor="accent1"/>
        <w:sz w:val="36"/>
      </w:rPr>
      <w:ptab w:relativeTo="margin" w:alignment="center" w:leader="none"/>
    </w:r>
    <w:r w:rsidR="6AC820EF" w:rsidRPr="1FCE2E2E">
      <w:rPr>
        <w:b/>
        <w:bCs/>
        <w:color w:val="4472C4" w:themeColor="accent1"/>
        <w:sz w:val="36"/>
        <w:szCs w:val="36"/>
      </w:rPr>
      <w:t xml:space="preserve">Curriculum Overview </w:t>
    </w:r>
    <w:r w:rsidR="6AC820EF" w:rsidRPr="1FCE2E2E">
      <w:rPr>
        <w:b/>
        <w:bCs/>
        <w:color w:val="4472C4" w:themeColor="accent1"/>
        <w:sz w:val="36"/>
        <w:szCs w:val="36"/>
      </w:rPr>
      <w:t>202</w:t>
    </w:r>
    <w:r w:rsidR="00C6776E">
      <w:rPr>
        <w:b/>
        <w:bCs/>
        <w:color w:val="4472C4" w:themeColor="accent1"/>
        <w:sz w:val="36"/>
        <w:szCs w:val="36"/>
      </w:rPr>
      <w:t>2</w:t>
    </w:r>
    <w:r w:rsidR="6AC820EF" w:rsidRPr="1FCE2E2E">
      <w:rPr>
        <w:b/>
        <w:bCs/>
        <w:color w:val="4472C4" w:themeColor="accent1"/>
        <w:sz w:val="36"/>
        <w:szCs w:val="36"/>
      </w:rPr>
      <w:t>-2</w:t>
    </w:r>
    <w:r w:rsidR="00C6776E">
      <w:rPr>
        <w:b/>
        <w:bCs/>
        <w:color w:val="4472C4" w:themeColor="accent1"/>
        <w:sz w:val="36"/>
        <w:szCs w:val="36"/>
      </w:rPr>
      <w:t>3</w:t>
    </w:r>
    <w:bookmarkStart w:id="0" w:name="_GoBack"/>
    <w:bookmarkEnd w:id="0"/>
    <w:r w:rsidRPr="00A7381B">
      <w:rPr>
        <w:b/>
        <w:color w:val="4472C4" w:themeColor="accent1"/>
        <w:sz w:val="36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D4331" w14:textId="77777777" w:rsidR="00C6776E" w:rsidRDefault="00C677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949EE"/>
    <w:multiLevelType w:val="multilevel"/>
    <w:tmpl w:val="C160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4F400A"/>
    <w:multiLevelType w:val="hybridMultilevel"/>
    <w:tmpl w:val="1B804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1056C"/>
    <w:multiLevelType w:val="multilevel"/>
    <w:tmpl w:val="5EA66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81B"/>
    <w:rsid w:val="00016C8C"/>
    <w:rsid w:val="000224D3"/>
    <w:rsid w:val="00061964"/>
    <w:rsid w:val="000646B9"/>
    <w:rsid w:val="0007560A"/>
    <w:rsid w:val="00087319"/>
    <w:rsid w:val="00088053"/>
    <w:rsid w:val="000A57D3"/>
    <w:rsid w:val="000A6510"/>
    <w:rsid w:val="000B7492"/>
    <w:rsid w:val="000F7F3C"/>
    <w:rsid w:val="00113D95"/>
    <w:rsid w:val="001252A9"/>
    <w:rsid w:val="00133437"/>
    <w:rsid w:val="001768C3"/>
    <w:rsid w:val="0019074D"/>
    <w:rsid w:val="001C0CFA"/>
    <w:rsid w:val="001C17A6"/>
    <w:rsid w:val="00201E5B"/>
    <w:rsid w:val="0021153D"/>
    <w:rsid w:val="0021570E"/>
    <w:rsid w:val="00251F12"/>
    <w:rsid w:val="002743A1"/>
    <w:rsid w:val="002A09B9"/>
    <w:rsid w:val="002B078A"/>
    <w:rsid w:val="002C0019"/>
    <w:rsid w:val="002E55E5"/>
    <w:rsid w:val="002E64ED"/>
    <w:rsid w:val="00337838"/>
    <w:rsid w:val="0036747C"/>
    <w:rsid w:val="003A2D65"/>
    <w:rsid w:val="003D04B9"/>
    <w:rsid w:val="003E74F9"/>
    <w:rsid w:val="004052D0"/>
    <w:rsid w:val="00432DB0"/>
    <w:rsid w:val="00453A69"/>
    <w:rsid w:val="004639D8"/>
    <w:rsid w:val="00464D23"/>
    <w:rsid w:val="00475038"/>
    <w:rsid w:val="00485BBF"/>
    <w:rsid w:val="004A525B"/>
    <w:rsid w:val="004D7821"/>
    <w:rsid w:val="004F12A3"/>
    <w:rsid w:val="004F251E"/>
    <w:rsid w:val="00515A78"/>
    <w:rsid w:val="00534A79"/>
    <w:rsid w:val="00544147"/>
    <w:rsid w:val="00544971"/>
    <w:rsid w:val="00545E17"/>
    <w:rsid w:val="0055134F"/>
    <w:rsid w:val="005639FC"/>
    <w:rsid w:val="005649E4"/>
    <w:rsid w:val="005841EE"/>
    <w:rsid w:val="005C1F2C"/>
    <w:rsid w:val="005C307A"/>
    <w:rsid w:val="00613EC4"/>
    <w:rsid w:val="0061469E"/>
    <w:rsid w:val="0061712B"/>
    <w:rsid w:val="00662C6E"/>
    <w:rsid w:val="006944F0"/>
    <w:rsid w:val="006A1307"/>
    <w:rsid w:val="006C4E43"/>
    <w:rsid w:val="006C4F07"/>
    <w:rsid w:val="006D5B49"/>
    <w:rsid w:val="00783984"/>
    <w:rsid w:val="00796860"/>
    <w:rsid w:val="007C7326"/>
    <w:rsid w:val="007E1422"/>
    <w:rsid w:val="007E1C0A"/>
    <w:rsid w:val="00873441"/>
    <w:rsid w:val="008A3CA3"/>
    <w:rsid w:val="008B06A7"/>
    <w:rsid w:val="008C5E29"/>
    <w:rsid w:val="009153F4"/>
    <w:rsid w:val="00930EAD"/>
    <w:rsid w:val="00932153"/>
    <w:rsid w:val="00937817"/>
    <w:rsid w:val="00962BCD"/>
    <w:rsid w:val="009633FB"/>
    <w:rsid w:val="009713BE"/>
    <w:rsid w:val="0098539F"/>
    <w:rsid w:val="009916D0"/>
    <w:rsid w:val="00997B5C"/>
    <w:rsid w:val="009C52FB"/>
    <w:rsid w:val="009C6ED7"/>
    <w:rsid w:val="009D5352"/>
    <w:rsid w:val="009F75BD"/>
    <w:rsid w:val="00A11465"/>
    <w:rsid w:val="00A2649E"/>
    <w:rsid w:val="00A7381B"/>
    <w:rsid w:val="00AB3137"/>
    <w:rsid w:val="00B24D2D"/>
    <w:rsid w:val="00B310ED"/>
    <w:rsid w:val="00B348F9"/>
    <w:rsid w:val="00B41D29"/>
    <w:rsid w:val="00B56778"/>
    <w:rsid w:val="00B672F4"/>
    <w:rsid w:val="00BB79A1"/>
    <w:rsid w:val="00BC0D3F"/>
    <w:rsid w:val="00BF683C"/>
    <w:rsid w:val="00C276CD"/>
    <w:rsid w:val="00C40B60"/>
    <w:rsid w:val="00C4303F"/>
    <w:rsid w:val="00C46FAF"/>
    <w:rsid w:val="00C55A55"/>
    <w:rsid w:val="00C6776E"/>
    <w:rsid w:val="00C826E2"/>
    <w:rsid w:val="00CA4A70"/>
    <w:rsid w:val="00CC3E8E"/>
    <w:rsid w:val="00D02574"/>
    <w:rsid w:val="00D24ECC"/>
    <w:rsid w:val="00D4475A"/>
    <w:rsid w:val="00D51B4E"/>
    <w:rsid w:val="00DA748E"/>
    <w:rsid w:val="00DE5884"/>
    <w:rsid w:val="00E26022"/>
    <w:rsid w:val="00E344A0"/>
    <w:rsid w:val="00E62DF9"/>
    <w:rsid w:val="00E81225"/>
    <w:rsid w:val="00EA65D3"/>
    <w:rsid w:val="00EB0153"/>
    <w:rsid w:val="00EB3EF5"/>
    <w:rsid w:val="00EC3F83"/>
    <w:rsid w:val="00EF39DC"/>
    <w:rsid w:val="00F01DDD"/>
    <w:rsid w:val="00F34CE5"/>
    <w:rsid w:val="00F36C93"/>
    <w:rsid w:val="00FC66FA"/>
    <w:rsid w:val="011A2C82"/>
    <w:rsid w:val="014AD76B"/>
    <w:rsid w:val="0304D04A"/>
    <w:rsid w:val="032608DD"/>
    <w:rsid w:val="037FFD1C"/>
    <w:rsid w:val="042F93B3"/>
    <w:rsid w:val="0486B37C"/>
    <w:rsid w:val="0535DA51"/>
    <w:rsid w:val="05482C36"/>
    <w:rsid w:val="062D5BB6"/>
    <w:rsid w:val="069E3CF4"/>
    <w:rsid w:val="07F33DB2"/>
    <w:rsid w:val="082AC308"/>
    <w:rsid w:val="0C31B52F"/>
    <w:rsid w:val="0C949737"/>
    <w:rsid w:val="0C9980DD"/>
    <w:rsid w:val="0D6EDEFE"/>
    <w:rsid w:val="0F265669"/>
    <w:rsid w:val="1051123C"/>
    <w:rsid w:val="12AAEB75"/>
    <w:rsid w:val="13A96D6D"/>
    <w:rsid w:val="15DF5ED1"/>
    <w:rsid w:val="18D11E96"/>
    <w:rsid w:val="1A7902D2"/>
    <w:rsid w:val="1B03846E"/>
    <w:rsid w:val="1BC056C3"/>
    <w:rsid w:val="1C860DDA"/>
    <w:rsid w:val="1CE34CB1"/>
    <w:rsid w:val="1D76DE9E"/>
    <w:rsid w:val="1FCE2E2E"/>
    <w:rsid w:val="20B842F1"/>
    <w:rsid w:val="23905E78"/>
    <w:rsid w:val="2413A0BA"/>
    <w:rsid w:val="2556FF8D"/>
    <w:rsid w:val="25DDFDE1"/>
    <w:rsid w:val="25E702CF"/>
    <w:rsid w:val="25EED86C"/>
    <w:rsid w:val="26DB0DB2"/>
    <w:rsid w:val="28447A5D"/>
    <w:rsid w:val="2859BCD4"/>
    <w:rsid w:val="28757D7D"/>
    <w:rsid w:val="28800C0F"/>
    <w:rsid w:val="2AC10CB5"/>
    <w:rsid w:val="2B587EFA"/>
    <w:rsid w:val="2C0D95F7"/>
    <w:rsid w:val="2C2DD7AE"/>
    <w:rsid w:val="2C7D324D"/>
    <w:rsid w:val="2CA0B387"/>
    <w:rsid w:val="2D35FB8E"/>
    <w:rsid w:val="2F04694F"/>
    <w:rsid w:val="3191020E"/>
    <w:rsid w:val="3394CE58"/>
    <w:rsid w:val="3476A0C7"/>
    <w:rsid w:val="34A6D673"/>
    <w:rsid w:val="34D66DE9"/>
    <w:rsid w:val="370B48EF"/>
    <w:rsid w:val="371F706F"/>
    <w:rsid w:val="37E71B35"/>
    <w:rsid w:val="37EC3F5D"/>
    <w:rsid w:val="3909EB3E"/>
    <w:rsid w:val="3973C517"/>
    <w:rsid w:val="39E20744"/>
    <w:rsid w:val="39FFECD2"/>
    <w:rsid w:val="3B281035"/>
    <w:rsid w:val="3B28BE2D"/>
    <w:rsid w:val="3B6ECB70"/>
    <w:rsid w:val="3BE7C663"/>
    <w:rsid w:val="3C0C283B"/>
    <w:rsid w:val="3E71A515"/>
    <w:rsid w:val="3E988534"/>
    <w:rsid w:val="4015E33A"/>
    <w:rsid w:val="40EEC387"/>
    <w:rsid w:val="4118D327"/>
    <w:rsid w:val="41918764"/>
    <w:rsid w:val="45FCB173"/>
    <w:rsid w:val="46013A14"/>
    <w:rsid w:val="464D16BE"/>
    <w:rsid w:val="47C3862E"/>
    <w:rsid w:val="48AF98C3"/>
    <w:rsid w:val="49B8C0F4"/>
    <w:rsid w:val="4B3784A9"/>
    <w:rsid w:val="4CCDF5BE"/>
    <w:rsid w:val="4DA1DF99"/>
    <w:rsid w:val="4E5269C5"/>
    <w:rsid w:val="4EEA9395"/>
    <w:rsid w:val="4EF609BA"/>
    <w:rsid w:val="4F9069F8"/>
    <w:rsid w:val="51A92A23"/>
    <w:rsid w:val="529E711F"/>
    <w:rsid w:val="529F7F4A"/>
    <w:rsid w:val="52AA7229"/>
    <w:rsid w:val="534C8601"/>
    <w:rsid w:val="53F83377"/>
    <w:rsid w:val="54313AB2"/>
    <w:rsid w:val="54A941A5"/>
    <w:rsid w:val="550A9A28"/>
    <w:rsid w:val="55D36F64"/>
    <w:rsid w:val="56A25762"/>
    <w:rsid w:val="574EA5A2"/>
    <w:rsid w:val="592A2064"/>
    <w:rsid w:val="598CF8C7"/>
    <w:rsid w:val="59D4EB46"/>
    <w:rsid w:val="5A21281E"/>
    <w:rsid w:val="5AC39E07"/>
    <w:rsid w:val="5DA37977"/>
    <w:rsid w:val="5DD66F86"/>
    <w:rsid w:val="5E6721EC"/>
    <w:rsid w:val="5F438BBD"/>
    <w:rsid w:val="5F7CD62B"/>
    <w:rsid w:val="6099D29D"/>
    <w:rsid w:val="609EBE55"/>
    <w:rsid w:val="60D09BC1"/>
    <w:rsid w:val="61E6C4A1"/>
    <w:rsid w:val="62C8908E"/>
    <w:rsid w:val="62F6B260"/>
    <w:rsid w:val="650E96EF"/>
    <w:rsid w:val="650ED067"/>
    <w:rsid w:val="65BD11BD"/>
    <w:rsid w:val="66236A24"/>
    <w:rsid w:val="6628B2D3"/>
    <w:rsid w:val="67949FE3"/>
    <w:rsid w:val="69FCC67B"/>
    <w:rsid w:val="6A487ABF"/>
    <w:rsid w:val="6AC820EF"/>
    <w:rsid w:val="6AD4EBE6"/>
    <w:rsid w:val="6B01D1F4"/>
    <w:rsid w:val="6BCBD96E"/>
    <w:rsid w:val="6C85569F"/>
    <w:rsid w:val="6F759BF3"/>
    <w:rsid w:val="70EDB562"/>
    <w:rsid w:val="739D0CF2"/>
    <w:rsid w:val="751DDF80"/>
    <w:rsid w:val="75F9653B"/>
    <w:rsid w:val="7817CE3F"/>
    <w:rsid w:val="7BC6D7E1"/>
    <w:rsid w:val="7C8C7A4B"/>
    <w:rsid w:val="7CF4BCDB"/>
    <w:rsid w:val="7F808E1A"/>
    <w:rsid w:val="7F84E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1289D"/>
  <w15:chartTrackingRefBased/>
  <w15:docId w15:val="{57426702-0F63-4D89-BB32-2BF0DA59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81B"/>
  </w:style>
  <w:style w:type="paragraph" w:styleId="Footer">
    <w:name w:val="footer"/>
    <w:basedOn w:val="Normal"/>
    <w:link w:val="FooterChar"/>
    <w:uiPriority w:val="99"/>
    <w:unhideWhenUsed/>
    <w:rsid w:val="00A73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81B"/>
  </w:style>
  <w:style w:type="table" w:styleId="TableGrid">
    <w:name w:val="Table Grid"/>
    <w:basedOn w:val="TableNormal"/>
    <w:uiPriority w:val="39"/>
    <w:rsid w:val="00A73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6">
    <w:name w:val="font_6"/>
    <w:basedOn w:val="Normal"/>
    <w:rsid w:val="000F7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F7F3C"/>
    <w:rPr>
      <w:i/>
      <w:iCs/>
    </w:rPr>
  </w:style>
  <w:style w:type="paragraph" w:customStyle="1" w:styleId="font8">
    <w:name w:val="font_8"/>
    <w:basedOn w:val="Normal"/>
    <w:rsid w:val="000F7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7503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F12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3902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6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7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524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7DDA6475A8BC4DB879007FF70DAB62" ma:contentTypeVersion="16" ma:contentTypeDescription="Create a new document." ma:contentTypeScope="" ma:versionID="af39dd5d8d4fa7306cac95fc1296413d">
  <xsd:schema xmlns:xsd="http://www.w3.org/2001/XMLSchema" xmlns:xs="http://www.w3.org/2001/XMLSchema" xmlns:p="http://schemas.microsoft.com/office/2006/metadata/properties" xmlns:ns2="1f32563e-24c9-4595-883c-447a5f8f4c08" xmlns:ns3="186e64a1-cab1-42ff-84fe-57d6b3a23235" targetNamespace="http://schemas.microsoft.com/office/2006/metadata/properties" ma:root="true" ma:fieldsID="13fbf6b0d8a5461d4c79df5503a94112" ns2:_="" ns3:_="">
    <xsd:import namespace="1f32563e-24c9-4595-883c-447a5f8f4c08"/>
    <xsd:import namespace="186e64a1-cab1-42ff-84fe-57d6b3a232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2563e-24c9-4595-883c-447a5f8f4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2763b6c-18dc-41a7-837f-e954fe47b8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e64a1-cab1-42ff-84fe-57d6b3a23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68dc2f9-33d7-42f5-b79f-bf46a724754b}" ma:internalName="TaxCatchAll" ma:showField="CatchAllData" ma:web="186e64a1-cab1-42ff-84fe-57d6b3a232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32563e-24c9-4595-883c-447a5f8f4c08">
      <Terms xmlns="http://schemas.microsoft.com/office/infopath/2007/PartnerControls"/>
    </lcf76f155ced4ddcb4097134ff3c332f>
    <TaxCatchAll xmlns="186e64a1-cab1-42ff-84fe-57d6b3a2323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ECFB80-26C1-4611-80AD-91DBAB026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2563e-24c9-4595-883c-447a5f8f4c08"/>
    <ds:schemaRef ds:uri="186e64a1-cab1-42ff-84fe-57d6b3a23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F78E40-050A-4C24-9679-CC1FC259DE81}">
  <ds:schemaRefs>
    <ds:schemaRef ds:uri="http://purl.org/dc/terms/"/>
    <ds:schemaRef ds:uri="1f32563e-24c9-4595-883c-447a5f8f4c08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186e64a1-cab1-42ff-84fe-57d6b3a23235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A00324A-8ADC-4938-9CE3-0CA668E5E6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1014, head</cp:lastModifiedBy>
  <cp:revision>119</cp:revision>
  <cp:lastPrinted>2020-11-19T07:42:00Z</cp:lastPrinted>
  <dcterms:created xsi:type="dcterms:W3CDTF">2020-10-06T09:50:00Z</dcterms:created>
  <dcterms:modified xsi:type="dcterms:W3CDTF">2023-03-28T13:43:00Z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0x010100A87DDA6475A8BC4DB879007FF70DAB62</vt:lpwstr>
  </property>
  <property fmtid="{D5CDD505-2E9C-101B-9397-08002B2CF9AE}" pid="3" name="MediaServiceImageTags">
    <vt:lpwstr/>
  </property>
</Properties>
</file>